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31113" w:rsidRDefault="004134C1" w:rsidP="00B87416">
      <w:pPr>
        <w:pStyle w:val="Sansinterligne"/>
        <w:rPr>
          <w:rFonts w:ascii="Gill Sans MT" w:hAnsi="Gill Sans MT"/>
          <w:noProof/>
          <w:lang w:eastAsia="fr-FR"/>
        </w:rPr>
      </w:pPr>
      <w:r>
        <w:rPr>
          <w:rFonts w:ascii="Gill Sans MT" w:hAnsi="Gill Sans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-453228</wp:posOffset>
                </wp:positionH>
                <wp:positionV relativeFrom="paragraph">
                  <wp:posOffset>-17293</wp:posOffset>
                </wp:positionV>
                <wp:extent cx="2371061" cy="1158949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061" cy="1158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4C1" w:rsidRDefault="004134C1" w:rsidP="004134C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755" cy="1022314"/>
                                  <wp:effectExtent l="0" t="0" r="0" b="698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HOPITALCHALON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4626" cy="1032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5.7pt;margin-top:-1.35pt;width:186.7pt;height:91.2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" filled="f" stroked="f" strokeweight="2pt">
                <v:textbox>
                  <w:txbxContent>
                    <w:p w:rsidR="004134C1" w:rsidRDefault="004134C1" w:rsidP="004134C1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41755" cy="1022314"/>
                            <wp:effectExtent l="0" t="0" r="0" b="698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HOPITALCHALON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4626" cy="10321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52568">
        <w:rPr>
          <w:rFonts w:ascii="Gill Sans MT" w:hAnsi="Gill Sans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24130</wp:posOffset>
                </wp:positionV>
                <wp:extent cx="4010025" cy="20478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2047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C6D" w:rsidRPr="00A52568" w:rsidRDefault="002C72F2" w:rsidP="00931113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i/>
                                <w:color w:val="00B0F0"/>
                                <w:sz w:val="56"/>
                                <w:szCs w:val="56"/>
                                <w14:glow w14:rad="0">
                                  <w14:schemeClr w14:val="bg1">
                                    <w14:alpha w14:val="12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12700" w14:prstMaterial="warmMatte">
                                  <w14:contourClr>
                                    <w14:srgbClr w14:val="00B0F0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i/>
                                <w:color w:val="00B0F0"/>
                                <w:sz w:val="56"/>
                                <w:szCs w:val="56"/>
                                <w14:glow w14:rad="0">
                                  <w14:schemeClr w14:val="bg1">
                                    <w14:alpha w14:val="12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12700" w14:prstMaterial="warmMatte">
                                  <w14:contourClr>
                                    <w14:srgbClr w14:val="00B0F0"/>
                                  </w14:contourClr>
                                </w14:props3d>
                              </w:rPr>
                              <w:t>FORMATION IOA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2700">
                          <a:bevelT w="0"/>
                          <a:contourClr>
                            <a:srgbClr val="00B0F0"/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169.9pt;margin-top:1.9pt;width:315.75pt;height:161.2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" fillcolor="white [3201]" strokecolor="white [3212]" strokeweight="2pt">
                <v:textbox>
                  <w:txbxContent>
                    <w:p w:rsidR="00F64C6D" w:rsidRPr="00A52568" w:rsidRDefault="002C72F2" w:rsidP="00931113">
                      <w:pPr>
                        <w:jc w:val="center"/>
                        <w:rPr>
                          <w:rFonts w:ascii="Gill Sans MT" w:hAnsi="Gill Sans MT"/>
                          <w:b/>
                          <w:i/>
                          <w:color w:val="00B0F0"/>
                          <w:sz w:val="56"/>
                          <w:szCs w:val="56"/>
                          <w14:glow w14:rad="0">
                            <w14:schemeClr w14:val="bg1">
                              <w14:alpha w14:val="12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  <w14:props3d w14:extrusionH="57150" w14:contourW="12700" w14:prstMaterial="warmMatte">
                            <w14:contourClr>
                              <w14:srgbClr w14:val="00B0F0"/>
                            </w14:contourClr>
                          </w14:props3d>
                        </w:rPr>
                      </w:pPr>
                      <w:r>
                        <w:rPr>
                          <w:rFonts w:ascii="Gill Sans MT" w:hAnsi="Gill Sans MT"/>
                          <w:b/>
                          <w:i/>
                          <w:color w:val="00B0F0"/>
                          <w:sz w:val="56"/>
                          <w:szCs w:val="56"/>
                          <w14:glow w14:rad="0">
                            <w14:schemeClr w14:val="bg1">
                              <w14:alpha w14:val="12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  <w14:props3d w14:extrusionH="57150" w14:contourW="12700" w14:prstMaterial="warmMatte">
                            <w14:contourClr>
                              <w14:srgbClr w14:val="00B0F0"/>
                            </w14:contourClr>
                          </w14:props3d>
                        </w:rPr>
                        <w:t>FORMATION IOA</w:t>
                      </w:r>
                    </w:p>
                  </w:txbxContent>
                </v:textbox>
              </v:rect>
            </w:pict>
          </mc:Fallback>
        </mc:AlternateContent>
      </w:r>
      <w:r w:rsidR="00F860F8">
        <w:rPr>
          <w:rFonts w:ascii="Gill Sans MT" w:hAnsi="Gill Sans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1923151</wp:posOffset>
                </wp:positionH>
                <wp:positionV relativeFrom="paragraph">
                  <wp:posOffset>-862965</wp:posOffset>
                </wp:positionV>
                <wp:extent cx="1211580" cy="680085"/>
                <wp:effectExtent l="0" t="0" r="26670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680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113" w:rsidRDefault="00931113" w:rsidP="0093111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574158" cy="526658"/>
                                  <wp:effectExtent l="0" t="0" r="0" b="6985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71_logoCESU_seul (1)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850" cy="5346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8" style="position:absolute;margin-left:151.45pt;margin-top:-67.95pt;width:95.4pt;height:53.5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" fillcolor="white [3201]" strokecolor="white [3212]" strokeweight="2pt">
                <v:textbox>
                  <w:txbxContent>
                    <w:p w:rsidR="00931113" w:rsidRDefault="00931113" w:rsidP="0093111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574158" cy="526658"/>
                            <wp:effectExtent l="0" t="0" r="0" b="6985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71_logoCESU_seul (1)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850" cy="5346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860F8">
        <w:rPr>
          <w:rFonts w:ascii="Gill Sans MT" w:hAnsi="Gill Sans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2076186</wp:posOffset>
                </wp:positionH>
                <wp:positionV relativeFrom="paragraph">
                  <wp:posOffset>-302260</wp:posOffset>
                </wp:positionV>
                <wp:extent cx="882015" cy="425450"/>
                <wp:effectExtent l="0" t="0" r="13335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" cy="425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113" w:rsidRDefault="00931113" w:rsidP="0093111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570230" cy="308610"/>
                                  <wp:effectExtent l="0" t="0" r="127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so 900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023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9" style="position:absolute;margin-left:163.5pt;margin-top:-23.8pt;width:69.45pt;height:33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" fillcolor="white [3201]" strokecolor="white [3212]" strokeweight="2pt">
                <v:textbox>
                  <w:txbxContent>
                    <w:p w:rsidR="00931113" w:rsidRDefault="00931113" w:rsidP="0093111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570230" cy="308610"/>
                            <wp:effectExtent l="0" t="0" r="127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so 9001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0230" cy="308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77433">
        <w:rPr>
          <w:rFonts w:ascii="Gill Sans MT" w:hAnsi="Gill Sans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-604891</wp:posOffset>
                </wp:positionV>
                <wp:extent cx="1475117" cy="370936"/>
                <wp:effectExtent l="0" t="0" r="10795" b="101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117" cy="37093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433" w:rsidRDefault="00D77433" w:rsidP="00D7743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50498" cy="296933"/>
                                  <wp:effectExtent l="0" t="0" r="0" b="8255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logo ifsi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9194" cy="3003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30" style="position:absolute;margin-left:237.5pt;margin-top:-47.65pt;width:116.15pt;height:29.2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" fillcolor="white [3201]" strokecolor="white [3212]" strokeweight="2pt">
                <v:textbox>
                  <w:txbxContent>
                    <w:p w:rsidR="00D77433" w:rsidRDefault="00D77433" w:rsidP="00D7743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50498" cy="296933"/>
                            <wp:effectExtent l="0" t="0" r="0" b="8255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logo ifsi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9194" cy="3003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E5933" w:rsidRPr="001149F7">
        <w:rPr>
          <w:rFonts w:ascii="Gill Sans MT" w:hAnsi="Gill Sans MT"/>
          <w:noProof/>
          <w:lang w:eastAsia="fr-FR"/>
        </w:rPr>
        <mc:AlternateContent>
          <mc:Choice Requires="wps">
            <w:drawing>
              <wp:anchor distT="91440" distB="91440" distL="114300" distR="114300" simplePos="0" relativeHeight="251652608" behindDoc="0" locked="0" layoutInCell="0" allowOverlap="1" wp14:anchorId="5881380E" wp14:editId="70506466">
                <wp:simplePos x="0" y="0"/>
                <wp:positionH relativeFrom="page">
                  <wp:posOffset>260985</wp:posOffset>
                </wp:positionH>
                <wp:positionV relativeFrom="margin">
                  <wp:posOffset>-116205</wp:posOffset>
                </wp:positionV>
                <wp:extent cx="2680335" cy="8811260"/>
                <wp:effectExtent l="38100" t="38100" r="100965" b="10414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80335" cy="88112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DA1501" w:rsidRDefault="00DA1501" w:rsidP="006A4FAD">
                            <w:pPr>
                              <w:pStyle w:val="Sansinterligne"/>
                              <w:rPr>
                                <w:rFonts w:ascii="Gill Sans MT" w:hAnsi="Gill Sans MT"/>
                                <w:noProof/>
                                <w:lang w:eastAsia="fr-FR"/>
                              </w:rPr>
                            </w:pPr>
                          </w:p>
                          <w:p w:rsidR="00D7441B" w:rsidRDefault="00D7441B" w:rsidP="006A4FAD">
                            <w:pPr>
                              <w:pStyle w:val="Sansinterligne"/>
                              <w:rPr>
                                <w:rFonts w:ascii="Gill Sans MT" w:hAnsi="Gill Sans MT"/>
                                <w:noProof/>
                                <w:lang w:eastAsia="fr-FR"/>
                              </w:rPr>
                            </w:pPr>
                          </w:p>
                          <w:p w:rsidR="00D7441B" w:rsidRDefault="00D7441B" w:rsidP="006A4FAD">
                            <w:pPr>
                              <w:pStyle w:val="Sansinterligne"/>
                              <w:rPr>
                                <w:rFonts w:ascii="Gill Sans MT" w:hAnsi="Gill Sans MT"/>
                                <w:noProof/>
                                <w:lang w:eastAsia="fr-FR"/>
                              </w:rPr>
                            </w:pPr>
                          </w:p>
                          <w:p w:rsidR="00D7441B" w:rsidRDefault="00D7441B" w:rsidP="006A4FAD">
                            <w:pPr>
                              <w:pStyle w:val="Sansinterligne"/>
                              <w:rPr>
                                <w:rFonts w:ascii="Gill Sans MT" w:hAnsi="Gill Sans MT"/>
                                <w:noProof/>
                                <w:lang w:eastAsia="fr-FR"/>
                              </w:rPr>
                            </w:pPr>
                          </w:p>
                          <w:p w:rsidR="00D7441B" w:rsidRPr="001149F7" w:rsidRDefault="00D7441B" w:rsidP="006A4FAD">
                            <w:pPr>
                              <w:pStyle w:val="Sansinterligne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:rsidR="00931113" w:rsidRDefault="00931113" w:rsidP="006A4FAD">
                            <w:pPr>
                              <w:pStyle w:val="Sansinterligne"/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  <w:p w:rsidR="00604D25" w:rsidRPr="002C72F2" w:rsidRDefault="00604D25" w:rsidP="006A4FAD">
                            <w:pPr>
                              <w:pStyle w:val="Sansinterligne"/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2C72F2"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Public concerné</w:t>
                            </w:r>
                            <w:r w:rsidR="002B7ABA" w:rsidRPr="002C72F2"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 :</w:t>
                            </w:r>
                          </w:p>
                          <w:p w:rsidR="002C72F2" w:rsidRPr="002C72F2" w:rsidRDefault="002C72F2" w:rsidP="002C72F2">
                            <w:pPr>
                              <w:pStyle w:val="Sansinterligne"/>
                              <w:jc w:val="both"/>
                              <w:rPr>
                                <w:rFonts w:ascii="GillSansMT" w:hAnsi="GillSansMT" w:cs="GillSansMT"/>
                                <w:sz w:val="18"/>
                                <w:szCs w:val="18"/>
                              </w:rPr>
                            </w:pPr>
                            <w:r w:rsidRPr="002C72F2">
                              <w:rPr>
                                <w:rFonts w:ascii="GillSansMT" w:hAnsi="GillSansMT" w:cs="GillSansMT"/>
                                <w:sz w:val="18"/>
                                <w:szCs w:val="18"/>
                              </w:rPr>
                              <w:t>Infirmiers des services d’urgences, cadres de santé</w:t>
                            </w:r>
                          </w:p>
                          <w:p w:rsidR="006A4FAD" w:rsidRPr="00604D25" w:rsidRDefault="003F564D" w:rsidP="002C72F2">
                            <w:pPr>
                              <w:pStyle w:val="Sansinterligne"/>
                              <w:jc w:val="both"/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12</w:t>
                            </w:r>
                            <w:r w:rsidR="006A4FAD" w:rsidRPr="00F2115B">
                              <w:rPr>
                                <w:rFonts w:ascii="Gill Sans MT" w:hAnsi="Gill Sans MT"/>
                                <w:b/>
                              </w:rPr>
                              <w:t xml:space="preserve"> personnes maximum.</w:t>
                            </w:r>
                          </w:p>
                          <w:p w:rsidR="00153F2B" w:rsidRPr="001149F7" w:rsidRDefault="00153F2B" w:rsidP="006A4FAD">
                            <w:pPr>
                              <w:pStyle w:val="Sansinterligne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:rsidR="00604D25" w:rsidRPr="002C72F2" w:rsidRDefault="002C72F2" w:rsidP="006A4FAD">
                            <w:pPr>
                              <w:pStyle w:val="Sansinterligne"/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competences</w:t>
                            </w:r>
                            <w:r w:rsidR="00EE2101" w:rsidRPr="002C72F2"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 :</w:t>
                            </w:r>
                            <w:r w:rsidR="00843890" w:rsidRPr="002C72F2"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</w:p>
                          <w:p w:rsidR="002C72F2" w:rsidRPr="002C72F2" w:rsidRDefault="002C72F2" w:rsidP="002C72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 w:cs="Symbo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2C72F2"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  <w:t>Connaitre le cadre réglementaire et les missions de l’IOA</w:t>
                            </w:r>
                            <w:r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C72F2" w:rsidRPr="002C72F2" w:rsidRDefault="002C72F2" w:rsidP="002C72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 w:cs="Symbo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Gill Sans MT" w:hAnsi="Gill Sans MT" w:cs="Symbol"/>
                                <w:sz w:val="18"/>
                                <w:szCs w:val="18"/>
                              </w:rPr>
                              <w:t>P</w:t>
                            </w:r>
                            <w:r w:rsidRPr="002C72F2"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  <w:t>ratiquer une communication adaptée en maîtrisant les enjeux émotionnels</w:t>
                            </w:r>
                            <w:r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C72F2" w:rsidRPr="002C72F2" w:rsidRDefault="002C72F2" w:rsidP="002C72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 w:cs="Symbo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2C72F2"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  <w:t>Savoir gérer le stress et les situations difficiles à l’accueil</w:t>
                            </w:r>
                            <w:r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C72F2" w:rsidRPr="002C72F2" w:rsidRDefault="002C72F2" w:rsidP="002C72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 w:cs="Symbo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2C72F2"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  <w:t>Connaitre les bases et règles du tri aux urgences (situations courantes et</w:t>
                            </w:r>
                            <w:r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72F2"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  <w:t>exceptionnelles)</w:t>
                            </w:r>
                            <w:r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C72F2" w:rsidRPr="002C72F2" w:rsidRDefault="002C72F2" w:rsidP="002C72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 w:cs="Symbo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2C72F2"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  <w:t>Prendre connaissance du raisonnement clinique</w:t>
                            </w:r>
                            <w:r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43890" w:rsidRDefault="002C72F2" w:rsidP="002C72F2">
                            <w:pPr>
                              <w:pStyle w:val="Sansinterligne"/>
                              <w:jc w:val="both"/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 w:cs="Symbo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2C72F2"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  <w:t>Savoir s’autoévaluer</w:t>
                            </w:r>
                            <w:r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C72F2" w:rsidRPr="002C72F2" w:rsidRDefault="002C72F2" w:rsidP="002C72F2">
                            <w:pPr>
                              <w:pStyle w:val="Sansinterligne"/>
                              <w:jc w:val="both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</w:p>
                          <w:p w:rsidR="00C86892" w:rsidRPr="002C72F2" w:rsidRDefault="00843890" w:rsidP="006A4FAD">
                            <w:pPr>
                              <w:pStyle w:val="Sansinterligne"/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2C72F2"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Objectifs de la </w:t>
                            </w:r>
                            <w:r w:rsidR="002C72F2" w:rsidRPr="002C72F2"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f</w:t>
                            </w:r>
                            <w:r w:rsidRPr="002C72F2"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ormation : </w:t>
                            </w:r>
                          </w:p>
                          <w:p w:rsidR="002C72F2" w:rsidRPr="002C72F2" w:rsidRDefault="002C72F2" w:rsidP="002C72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 w:cs="Symbo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2C72F2"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  <w:t>Connaître le cadre d’intervention légal de l’IOA</w:t>
                            </w:r>
                            <w:r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C72F2" w:rsidRPr="002C72F2" w:rsidRDefault="002C72F2" w:rsidP="002C72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 w:cs="Symbo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2C72F2"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  <w:t>Acquérir les bases du tri infirmier à l’accueil des urgences</w:t>
                            </w:r>
                            <w:r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C72F2" w:rsidRPr="002C72F2" w:rsidRDefault="002C72F2" w:rsidP="002C72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 w:cs="Symbo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2C72F2"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  <w:t>Assurer l’optimisation de la prise en charge aux urgences par une</w:t>
                            </w:r>
                            <w:r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72F2"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  <w:t>priorisation et une orientation des urgences</w:t>
                            </w:r>
                            <w:r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C72F2" w:rsidRPr="002C72F2" w:rsidRDefault="002C72F2" w:rsidP="002C72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 w:cs="Symbo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2C72F2"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  <w:t>Permettre la continuité des soins jusqu’à la consultation médicale</w:t>
                            </w:r>
                            <w:r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E2101" w:rsidRPr="002C72F2" w:rsidRDefault="002C72F2" w:rsidP="002C72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 w:cs="Symbo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2C72F2"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  <w:t>Connaître les bases de la communication entre professionnels, patients et</w:t>
                            </w:r>
                            <w:r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72F2"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  <w:t>accompagnants</w:t>
                            </w:r>
                          </w:p>
                          <w:p w:rsidR="00EE2101" w:rsidRPr="001149F7" w:rsidRDefault="00EE2101" w:rsidP="006A4FAD">
                            <w:pPr>
                              <w:pStyle w:val="Sansinterligne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:rsidR="00843890" w:rsidRPr="002C72F2" w:rsidRDefault="00843890" w:rsidP="006A4FAD">
                            <w:pPr>
                              <w:pStyle w:val="Sansinterligne"/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2C72F2"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Moyens Pédagogique</w:t>
                            </w:r>
                            <w:r w:rsidR="00447755" w:rsidRPr="002C72F2"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S</w:t>
                            </w:r>
                            <w:r w:rsidRPr="002C72F2"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 : </w:t>
                            </w:r>
                          </w:p>
                          <w:p w:rsidR="002C72F2" w:rsidRPr="002C72F2" w:rsidRDefault="002C72F2" w:rsidP="002C72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</w:pPr>
                            <w:r w:rsidRPr="002C72F2">
                              <w:rPr>
                                <w:rFonts w:ascii="Gill Sans MT" w:hAnsi="Gill Sans MT" w:cs="Wingdings2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2C72F2"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  <w:t>Apports théoriques</w:t>
                            </w:r>
                            <w:r w:rsidRPr="002C72F2"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C72F2" w:rsidRPr="002C72F2" w:rsidRDefault="002C72F2" w:rsidP="002C72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</w:pPr>
                            <w:r w:rsidRPr="002C72F2"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2C72F2"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  <w:t>Analyse réflexive individuelle et en groupes dans le cadre d’une pédagogie</w:t>
                            </w:r>
                            <w:r w:rsidRPr="002C72F2"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72F2"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  <w:t>active</w:t>
                            </w:r>
                            <w:r w:rsidRPr="002C72F2"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C72F2" w:rsidRPr="002C72F2" w:rsidRDefault="002C72F2" w:rsidP="002C72F2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</w:pPr>
                            <w:r w:rsidRPr="002C72F2"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2C72F2"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  <w:t>Simulation en santé : Jeux de rôle et mise en situation de l’IOA face à ses</w:t>
                            </w:r>
                            <w:r w:rsidRPr="002C72F2"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72F2"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  <w:t>différents interlocuteurs</w:t>
                            </w:r>
                          </w:p>
                          <w:p w:rsidR="001827B4" w:rsidRPr="002C72F2" w:rsidRDefault="002C72F2" w:rsidP="002C72F2">
                            <w:pPr>
                              <w:pStyle w:val="Sansinterligne"/>
                              <w:jc w:val="both"/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</w:pPr>
                            <w:r w:rsidRPr="002C72F2"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2C72F2"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  <w:t>Evaluation des connaissances et des pratiques</w:t>
                            </w:r>
                            <w:r w:rsidRPr="002C72F2">
                              <w:rPr>
                                <w:rFonts w:ascii="Gill Sans MT" w:hAnsi="Gill Sans MT" w:cs="GillSansMT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C72F2" w:rsidRDefault="002C72F2" w:rsidP="002C72F2">
                            <w:pPr>
                              <w:pStyle w:val="Sansinterligne"/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7B3290" w:rsidRPr="002C72F2" w:rsidRDefault="007B3290" w:rsidP="00EE2101">
                            <w:pPr>
                              <w:pStyle w:val="Sansinterligne"/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2C72F2"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Intervenant(s)</w:t>
                            </w:r>
                            <w:r w:rsidR="004D3487" w:rsidRPr="002C72F2"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 :</w:t>
                            </w:r>
                            <w:r w:rsidRPr="002C72F2"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 </w:t>
                            </w:r>
                          </w:p>
                          <w:p w:rsidR="00E26AE5" w:rsidRPr="004134C1" w:rsidRDefault="00375DB4" w:rsidP="00EE2101">
                            <w:pPr>
                              <w:pStyle w:val="Sansinterligne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4134C1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Formateurs CESU</w:t>
                            </w:r>
                            <w:r w:rsidR="004134C1" w:rsidRPr="004134C1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, Juriste.</w:t>
                            </w:r>
                          </w:p>
                          <w:p w:rsidR="004134C1" w:rsidRPr="004134C1" w:rsidRDefault="004134C1" w:rsidP="00EE2101">
                            <w:pPr>
                              <w:pStyle w:val="Sansinterligne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E26AE5" w:rsidRDefault="00E26AE5" w:rsidP="00E26AE5">
                            <w:pPr>
                              <w:pStyle w:val="Sansinterligne"/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rESPONSABLE PEDAGOGIQUE</w:t>
                            </w:r>
                          </w:p>
                          <w:p w:rsidR="00E26AE5" w:rsidRPr="004134C1" w:rsidRDefault="00E26AE5" w:rsidP="00E26AE5">
                            <w:pPr>
                              <w:pStyle w:val="Sansinterligne"/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:sz w:val="18"/>
                                <w:szCs w:val="18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4134C1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Dr DECROUY Nicolas</w:t>
                            </w:r>
                          </w:p>
                          <w:p w:rsidR="00DA1501" w:rsidRPr="001149F7" w:rsidRDefault="00DA1501" w:rsidP="006A4FAD">
                            <w:pPr>
                              <w:pStyle w:val="Sansinterligne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1380E" id="Rectangle 397" o:spid="_x0000_s1031" style="position:absolute;margin-left:20.55pt;margin-top:-9.15pt;width:211.05pt;height:693.8pt;flip:x;z-index:2516526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" o:allowincell="f" fillcolor="#00b0f0" stroked="f">
                <v:shadow on="t" color="black" opacity="26214f" origin="-.5,-.5" offset=".74836mm,.74836mm"/>
                <v:textbox inset="21.6pt,21.6pt,21.6pt,21.6pt">
                  <w:txbxContent>
                    <w:p w:rsidR="00DA1501" w:rsidRDefault="00DA1501" w:rsidP="006A4FAD">
                      <w:pPr>
                        <w:pStyle w:val="Sansinterligne"/>
                        <w:rPr>
                          <w:rFonts w:ascii="Gill Sans MT" w:hAnsi="Gill Sans MT"/>
                          <w:noProof/>
                          <w:lang w:eastAsia="fr-FR"/>
                        </w:rPr>
                      </w:pPr>
                    </w:p>
                    <w:p w:rsidR="00D7441B" w:rsidRDefault="00D7441B" w:rsidP="006A4FAD">
                      <w:pPr>
                        <w:pStyle w:val="Sansinterligne"/>
                        <w:rPr>
                          <w:rFonts w:ascii="Gill Sans MT" w:hAnsi="Gill Sans MT"/>
                          <w:noProof/>
                          <w:lang w:eastAsia="fr-FR"/>
                        </w:rPr>
                      </w:pPr>
                    </w:p>
                    <w:p w:rsidR="00D7441B" w:rsidRDefault="00D7441B" w:rsidP="006A4FAD">
                      <w:pPr>
                        <w:pStyle w:val="Sansinterligne"/>
                        <w:rPr>
                          <w:rFonts w:ascii="Gill Sans MT" w:hAnsi="Gill Sans MT"/>
                          <w:noProof/>
                          <w:lang w:eastAsia="fr-FR"/>
                        </w:rPr>
                      </w:pPr>
                    </w:p>
                    <w:p w:rsidR="00D7441B" w:rsidRDefault="00D7441B" w:rsidP="006A4FAD">
                      <w:pPr>
                        <w:pStyle w:val="Sansinterligne"/>
                        <w:rPr>
                          <w:rFonts w:ascii="Gill Sans MT" w:hAnsi="Gill Sans MT"/>
                          <w:noProof/>
                          <w:lang w:eastAsia="fr-FR"/>
                        </w:rPr>
                      </w:pPr>
                    </w:p>
                    <w:p w:rsidR="00D7441B" w:rsidRPr="001149F7" w:rsidRDefault="00D7441B" w:rsidP="006A4FAD">
                      <w:pPr>
                        <w:pStyle w:val="Sansinterligne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</w:p>
                    <w:p w:rsidR="00931113" w:rsidRDefault="00931113" w:rsidP="006A4FAD">
                      <w:pPr>
                        <w:pStyle w:val="Sansinterligne"/>
                        <w:rPr>
                          <w:rFonts w:ascii="Gill Sans MT" w:hAnsi="Gill Sans MT"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  <w:p w:rsidR="00604D25" w:rsidRPr="002C72F2" w:rsidRDefault="00604D25" w:rsidP="006A4FAD">
                      <w:pPr>
                        <w:pStyle w:val="Sansinterligne"/>
                        <w:rPr>
                          <w:rFonts w:ascii="Gill Sans MT" w:hAnsi="Gill Sans MT"/>
                          <w:caps/>
                          <w:color w:val="FFFFFF" w:themeColor="background1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2C72F2">
                        <w:rPr>
                          <w:rFonts w:ascii="Gill Sans MT" w:hAnsi="Gill Sans MT"/>
                          <w:caps/>
                          <w:color w:val="FFFFFF" w:themeColor="background1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Public concerné</w:t>
                      </w:r>
                      <w:r w:rsidR="002B7ABA" w:rsidRPr="002C72F2">
                        <w:rPr>
                          <w:rFonts w:ascii="Gill Sans MT" w:hAnsi="Gill Sans MT"/>
                          <w:caps/>
                          <w:color w:val="FFFFFF" w:themeColor="background1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 :</w:t>
                      </w:r>
                    </w:p>
                    <w:p w:rsidR="002C72F2" w:rsidRPr="002C72F2" w:rsidRDefault="002C72F2" w:rsidP="002C72F2">
                      <w:pPr>
                        <w:pStyle w:val="Sansinterligne"/>
                        <w:jc w:val="both"/>
                        <w:rPr>
                          <w:rFonts w:ascii="GillSansMT" w:hAnsi="GillSansMT" w:cs="GillSansMT"/>
                          <w:sz w:val="18"/>
                          <w:szCs w:val="18"/>
                        </w:rPr>
                      </w:pPr>
                      <w:r w:rsidRPr="002C72F2">
                        <w:rPr>
                          <w:rFonts w:ascii="GillSansMT" w:hAnsi="GillSansMT" w:cs="GillSansMT"/>
                          <w:sz w:val="18"/>
                          <w:szCs w:val="18"/>
                        </w:rPr>
                        <w:t>Infirmiers des services d’urgences, cadres de santé</w:t>
                      </w:r>
                    </w:p>
                    <w:p w:rsidR="006A4FAD" w:rsidRPr="00604D25" w:rsidRDefault="003F564D" w:rsidP="002C72F2">
                      <w:pPr>
                        <w:pStyle w:val="Sansinterligne"/>
                        <w:jc w:val="both"/>
                        <w:rPr>
                          <w:rFonts w:ascii="Gill Sans MT" w:hAnsi="Gill Sans MT"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12</w:t>
                      </w:r>
                      <w:r w:rsidR="006A4FAD" w:rsidRPr="00F2115B">
                        <w:rPr>
                          <w:rFonts w:ascii="Gill Sans MT" w:hAnsi="Gill Sans MT"/>
                          <w:b/>
                        </w:rPr>
                        <w:t xml:space="preserve"> personnes maximum.</w:t>
                      </w:r>
                    </w:p>
                    <w:p w:rsidR="00153F2B" w:rsidRPr="001149F7" w:rsidRDefault="00153F2B" w:rsidP="006A4FAD">
                      <w:pPr>
                        <w:pStyle w:val="Sansinterligne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</w:p>
                    <w:p w:rsidR="00604D25" w:rsidRPr="002C72F2" w:rsidRDefault="002C72F2" w:rsidP="006A4FAD">
                      <w:pPr>
                        <w:pStyle w:val="Sansinterligne"/>
                        <w:rPr>
                          <w:rFonts w:ascii="Gill Sans MT" w:hAnsi="Gill Sans MT"/>
                          <w:caps/>
                          <w:color w:val="FFFFFF" w:themeColor="background1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rFonts w:ascii="Gill Sans MT" w:hAnsi="Gill Sans MT"/>
                          <w:caps/>
                          <w:color w:val="FFFFFF" w:themeColor="background1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competences</w:t>
                      </w:r>
                      <w:r w:rsidR="00EE2101" w:rsidRPr="002C72F2">
                        <w:rPr>
                          <w:rFonts w:ascii="Gill Sans MT" w:hAnsi="Gill Sans MT"/>
                          <w:caps/>
                          <w:color w:val="FFFFFF" w:themeColor="background1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 :</w:t>
                      </w:r>
                      <w:r w:rsidR="00843890" w:rsidRPr="002C72F2">
                        <w:rPr>
                          <w:rFonts w:ascii="Gill Sans MT" w:hAnsi="Gill Sans MT"/>
                          <w:caps/>
                          <w:color w:val="FFFFFF" w:themeColor="background1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</w:p>
                    <w:p w:rsidR="002C72F2" w:rsidRPr="002C72F2" w:rsidRDefault="002C72F2" w:rsidP="002C72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 w:cs="Symbol"/>
                          <w:sz w:val="18"/>
                          <w:szCs w:val="18"/>
                        </w:rPr>
                        <w:t xml:space="preserve">- </w:t>
                      </w:r>
                      <w:r w:rsidRPr="002C72F2"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  <w:t>Connaitre le cadre réglementaire et les missions de l’IOA</w:t>
                      </w:r>
                      <w:r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  <w:t>.</w:t>
                      </w:r>
                    </w:p>
                    <w:p w:rsidR="002C72F2" w:rsidRPr="002C72F2" w:rsidRDefault="002C72F2" w:rsidP="002C72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 w:cs="Symbo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Gill Sans MT" w:hAnsi="Gill Sans MT" w:cs="Symbol"/>
                          <w:sz w:val="18"/>
                          <w:szCs w:val="18"/>
                        </w:rPr>
                        <w:t>P</w:t>
                      </w:r>
                      <w:r w:rsidRPr="002C72F2"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  <w:t>ratiquer une communication adaptée en maîtrisant les enjeux émotionnels</w:t>
                      </w:r>
                      <w:r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  <w:t>.</w:t>
                      </w:r>
                    </w:p>
                    <w:p w:rsidR="002C72F2" w:rsidRPr="002C72F2" w:rsidRDefault="002C72F2" w:rsidP="002C72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 w:cs="Symbol"/>
                          <w:sz w:val="18"/>
                          <w:szCs w:val="18"/>
                        </w:rPr>
                        <w:t xml:space="preserve">- </w:t>
                      </w:r>
                      <w:r w:rsidRPr="002C72F2"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  <w:t>Savoir gérer le stress et les situations difficiles à l’accueil</w:t>
                      </w:r>
                      <w:r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  <w:t>.</w:t>
                      </w:r>
                    </w:p>
                    <w:p w:rsidR="002C72F2" w:rsidRPr="002C72F2" w:rsidRDefault="002C72F2" w:rsidP="002C72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 w:cs="Symbol"/>
                          <w:sz w:val="18"/>
                          <w:szCs w:val="18"/>
                        </w:rPr>
                        <w:t xml:space="preserve">- </w:t>
                      </w:r>
                      <w:r w:rsidRPr="002C72F2"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  <w:t>Connaitre les bases et règles du tri aux urgences (situations courantes et</w:t>
                      </w:r>
                      <w:r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  <w:t xml:space="preserve"> </w:t>
                      </w:r>
                      <w:r w:rsidRPr="002C72F2"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  <w:t>exceptionnelles)</w:t>
                      </w:r>
                      <w:r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  <w:t>.</w:t>
                      </w:r>
                    </w:p>
                    <w:p w:rsidR="002C72F2" w:rsidRPr="002C72F2" w:rsidRDefault="002C72F2" w:rsidP="002C72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 w:cs="Symbol"/>
                          <w:sz w:val="18"/>
                          <w:szCs w:val="18"/>
                        </w:rPr>
                        <w:t xml:space="preserve">- </w:t>
                      </w:r>
                      <w:r w:rsidRPr="002C72F2"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  <w:t>Prendre connaissance du raisonnement clinique</w:t>
                      </w:r>
                      <w:r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  <w:t>.</w:t>
                      </w:r>
                    </w:p>
                    <w:p w:rsidR="00843890" w:rsidRDefault="002C72F2" w:rsidP="002C72F2">
                      <w:pPr>
                        <w:pStyle w:val="Sansinterligne"/>
                        <w:jc w:val="both"/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 w:cs="Symbol"/>
                          <w:sz w:val="18"/>
                          <w:szCs w:val="18"/>
                        </w:rPr>
                        <w:t xml:space="preserve">- </w:t>
                      </w:r>
                      <w:r w:rsidRPr="002C72F2"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  <w:t>Savoir s’autoévaluer</w:t>
                      </w:r>
                      <w:r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  <w:t>.</w:t>
                      </w:r>
                    </w:p>
                    <w:p w:rsidR="002C72F2" w:rsidRPr="002C72F2" w:rsidRDefault="002C72F2" w:rsidP="002C72F2">
                      <w:pPr>
                        <w:pStyle w:val="Sansinterligne"/>
                        <w:jc w:val="both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</w:p>
                    <w:p w:rsidR="00C86892" w:rsidRPr="002C72F2" w:rsidRDefault="00843890" w:rsidP="006A4FAD">
                      <w:pPr>
                        <w:pStyle w:val="Sansinterligne"/>
                        <w:rPr>
                          <w:rFonts w:ascii="Gill Sans MT" w:hAnsi="Gill Sans MT"/>
                          <w:caps/>
                          <w:color w:val="FFFFFF" w:themeColor="background1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2C72F2">
                        <w:rPr>
                          <w:rFonts w:ascii="Gill Sans MT" w:hAnsi="Gill Sans MT"/>
                          <w:caps/>
                          <w:color w:val="FFFFFF" w:themeColor="background1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Objectifs de la </w:t>
                      </w:r>
                      <w:r w:rsidR="002C72F2" w:rsidRPr="002C72F2">
                        <w:rPr>
                          <w:rFonts w:ascii="Gill Sans MT" w:hAnsi="Gill Sans MT"/>
                          <w:caps/>
                          <w:color w:val="FFFFFF" w:themeColor="background1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f</w:t>
                      </w:r>
                      <w:r w:rsidRPr="002C72F2">
                        <w:rPr>
                          <w:rFonts w:ascii="Gill Sans MT" w:hAnsi="Gill Sans MT"/>
                          <w:caps/>
                          <w:color w:val="FFFFFF" w:themeColor="background1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ormation : </w:t>
                      </w:r>
                    </w:p>
                    <w:p w:rsidR="002C72F2" w:rsidRPr="002C72F2" w:rsidRDefault="002C72F2" w:rsidP="002C72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 w:cs="Symbol"/>
                          <w:sz w:val="18"/>
                          <w:szCs w:val="18"/>
                        </w:rPr>
                        <w:t xml:space="preserve">- </w:t>
                      </w:r>
                      <w:r w:rsidRPr="002C72F2"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  <w:t>Connaître le cadre d’intervention légal de l’IOA</w:t>
                      </w:r>
                      <w:r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  <w:t>.</w:t>
                      </w:r>
                    </w:p>
                    <w:p w:rsidR="002C72F2" w:rsidRPr="002C72F2" w:rsidRDefault="002C72F2" w:rsidP="002C72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 w:cs="Symbol"/>
                          <w:sz w:val="18"/>
                          <w:szCs w:val="18"/>
                        </w:rPr>
                        <w:t xml:space="preserve">- </w:t>
                      </w:r>
                      <w:r w:rsidRPr="002C72F2"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  <w:t>Acquérir les bases du tri infirmier à l’accueil des urgences</w:t>
                      </w:r>
                      <w:r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  <w:t>.</w:t>
                      </w:r>
                    </w:p>
                    <w:p w:rsidR="002C72F2" w:rsidRPr="002C72F2" w:rsidRDefault="002C72F2" w:rsidP="002C72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 w:cs="Symbol"/>
                          <w:sz w:val="18"/>
                          <w:szCs w:val="18"/>
                        </w:rPr>
                        <w:t xml:space="preserve">- </w:t>
                      </w:r>
                      <w:r w:rsidRPr="002C72F2"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  <w:t>Assurer l’optimisation de la prise en charge aux urgences par une</w:t>
                      </w:r>
                      <w:r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  <w:t xml:space="preserve"> </w:t>
                      </w:r>
                      <w:r w:rsidRPr="002C72F2"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  <w:t>priorisation et une orientation des urgences</w:t>
                      </w:r>
                      <w:r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  <w:t>.</w:t>
                      </w:r>
                    </w:p>
                    <w:p w:rsidR="002C72F2" w:rsidRPr="002C72F2" w:rsidRDefault="002C72F2" w:rsidP="002C72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 w:cs="Symbol"/>
                          <w:sz w:val="18"/>
                          <w:szCs w:val="18"/>
                        </w:rPr>
                        <w:t xml:space="preserve">- </w:t>
                      </w:r>
                      <w:r w:rsidRPr="002C72F2"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  <w:t>Permettre la continuité des soins jusqu’à la consultation médicale</w:t>
                      </w:r>
                      <w:r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  <w:t>.</w:t>
                      </w:r>
                    </w:p>
                    <w:p w:rsidR="00EE2101" w:rsidRPr="002C72F2" w:rsidRDefault="002C72F2" w:rsidP="002C72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 w:cs="Symbol"/>
                          <w:sz w:val="18"/>
                          <w:szCs w:val="18"/>
                        </w:rPr>
                        <w:t xml:space="preserve">- </w:t>
                      </w:r>
                      <w:r w:rsidRPr="002C72F2"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  <w:t>Connaître les bases de la communication entre professionnels, patients et</w:t>
                      </w:r>
                      <w:r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  <w:t xml:space="preserve"> </w:t>
                      </w:r>
                      <w:r w:rsidRPr="002C72F2"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  <w:t>accompagnants</w:t>
                      </w:r>
                    </w:p>
                    <w:p w:rsidR="00EE2101" w:rsidRPr="001149F7" w:rsidRDefault="00EE2101" w:rsidP="006A4FAD">
                      <w:pPr>
                        <w:pStyle w:val="Sansinterligne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</w:p>
                    <w:p w:rsidR="00843890" w:rsidRPr="002C72F2" w:rsidRDefault="00843890" w:rsidP="006A4FAD">
                      <w:pPr>
                        <w:pStyle w:val="Sansinterligne"/>
                        <w:rPr>
                          <w:rFonts w:ascii="Gill Sans MT" w:hAnsi="Gill Sans MT"/>
                          <w:caps/>
                          <w:color w:val="FFFFFF" w:themeColor="background1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2C72F2">
                        <w:rPr>
                          <w:rFonts w:ascii="Gill Sans MT" w:hAnsi="Gill Sans MT"/>
                          <w:caps/>
                          <w:color w:val="FFFFFF" w:themeColor="background1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Moyens Pédagogique</w:t>
                      </w:r>
                      <w:r w:rsidR="00447755" w:rsidRPr="002C72F2">
                        <w:rPr>
                          <w:rFonts w:ascii="Gill Sans MT" w:hAnsi="Gill Sans MT"/>
                          <w:caps/>
                          <w:color w:val="FFFFFF" w:themeColor="background1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S</w:t>
                      </w:r>
                      <w:r w:rsidRPr="002C72F2">
                        <w:rPr>
                          <w:rFonts w:ascii="Gill Sans MT" w:hAnsi="Gill Sans MT"/>
                          <w:caps/>
                          <w:color w:val="FFFFFF" w:themeColor="background1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 : </w:t>
                      </w:r>
                    </w:p>
                    <w:p w:rsidR="002C72F2" w:rsidRPr="002C72F2" w:rsidRDefault="002C72F2" w:rsidP="002C72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</w:pPr>
                      <w:r w:rsidRPr="002C72F2">
                        <w:rPr>
                          <w:rFonts w:ascii="Gill Sans MT" w:hAnsi="Gill Sans MT" w:cs="Wingdings2"/>
                          <w:sz w:val="18"/>
                          <w:szCs w:val="18"/>
                        </w:rPr>
                        <w:t xml:space="preserve">- </w:t>
                      </w:r>
                      <w:r w:rsidRPr="002C72F2"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  <w:t>Apports théoriques</w:t>
                      </w:r>
                      <w:r w:rsidRPr="002C72F2"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  <w:t>.</w:t>
                      </w:r>
                    </w:p>
                    <w:p w:rsidR="002C72F2" w:rsidRPr="002C72F2" w:rsidRDefault="002C72F2" w:rsidP="002C72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</w:pPr>
                      <w:r w:rsidRPr="002C72F2"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  <w:t xml:space="preserve">- </w:t>
                      </w:r>
                      <w:r w:rsidRPr="002C72F2"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  <w:t>Analyse réflexive individuelle et en groupes dans le cadre d’une pédagogie</w:t>
                      </w:r>
                      <w:r w:rsidRPr="002C72F2"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  <w:t xml:space="preserve"> </w:t>
                      </w:r>
                      <w:r w:rsidRPr="002C72F2"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  <w:t>active</w:t>
                      </w:r>
                      <w:r w:rsidRPr="002C72F2"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  <w:t>.</w:t>
                      </w:r>
                    </w:p>
                    <w:p w:rsidR="002C72F2" w:rsidRPr="002C72F2" w:rsidRDefault="002C72F2" w:rsidP="002C72F2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both"/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</w:pPr>
                      <w:r w:rsidRPr="002C72F2"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  <w:t xml:space="preserve">- </w:t>
                      </w:r>
                      <w:r w:rsidRPr="002C72F2"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  <w:t>Simulation en santé : Jeux de rôle et mise en situation de l’IOA face à ses</w:t>
                      </w:r>
                      <w:r w:rsidRPr="002C72F2"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  <w:t xml:space="preserve"> </w:t>
                      </w:r>
                      <w:r w:rsidRPr="002C72F2"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  <w:t>différents interlocuteurs</w:t>
                      </w:r>
                    </w:p>
                    <w:p w:rsidR="001827B4" w:rsidRPr="002C72F2" w:rsidRDefault="002C72F2" w:rsidP="002C72F2">
                      <w:pPr>
                        <w:pStyle w:val="Sansinterligne"/>
                        <w:jc w:val="both"/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</w:pPr>
                      <w:r w:rsidRPr="002C72F2"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  <w:t xml:space="preserve">- </w:t>
                      </w:r>
                      <w:r w:rsidRPr="002C72F2"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  <w:t>Evaluation des connaissances et des pratiques</w:t>
                      </w:r>
                      <w:r w:rsidRPr="002C72F2">
                        <w:rPr>
                          <w:rFonts w:ascii="Gill Sans MT" w:hAnsi="Gill Sans MT" w:cs="GillSansMT"/>
                          <w:sz w:val="18"/>
                          <w:szCs w:val="18"/>
                        </w:rPr>
                        <w:t>.</w:t>
                      </w:r>
                    </w:p>
                    <w:p w:rsidR="002C72F2" w:rsidRDefault="002C72F2" w:rsidP="002C72F2">
                      <w:pPr>
                        <w:pStyle w:val="Sansinterligne"/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7B3290" w:rsidRPr="002C72F2" w:rsidRDefault="007B3290" w:rsidP="00EE2101">
                      <w:pPr>
                        <w:pStyle w:val="Sansinterligne"/>
                        <w:rPr>
                          <w:rFonts w:ascii="Gill Sans MT" w:hAnsi="Gill Sans MT"/>
                          <w:caps/>
                          <w:color w:val="FFFFFF" w:themeColor="background1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2C72F2">
                        <w:rPr>
                          <w:rFonts w:ascii="Gill Sans MT" w:hAnsi="Gill Sans MT"/>
                          <w:caps/>
                          <w:color w:val="FFFFFF" w:themeColor="background1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Intervenant(s)</w:t>
                      </w:r>
                      <w:r w:rsidR="004D3487" w:rsidRPr="002C72F2">
                        <w:rPr>
                          <w:rFonts w:ascii="Gill Sans MT" w:hAnsi="Gill Sans MT"/>
                          <w:caps/>
                          <w:color w:val="FFFFFF" w:themeColor="background1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 :</w:t>
                      </w:r>
                      <w:r w:rsidRPr="002C72F2">
                        <w:rPr>
                          <w:rFonts w:ascii="Gill Sans MT" w:hAnsi="Gill Sans MT"/>
                          <w:caps/>
                          <w:color w:val="FFFFFF" w:themeColor="background1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 </w:t>
                      </w:r>
                    </w:p>
                    <w:p w:rsidR="00E26AE5" w:rsidRPr="004134C1" w:rsidRDefault="00375DB4" w:rsidP="00EE2101">
                      <w:pPr>
                        <w:pStyle w:val="Sansinterligne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4134C1">
                        <w:rPr>
                          <w:rFonts w:ascii="Gill Sans MT" w:hAnsi="Gill Sans MT"/>
                          <w:sz w:val="18"/>
                          <w:szCs w:val="18"/>
                        </w:rPr>
                        <w:t>Formateurs CESU</w:t>
                      </w:r>
                      <w:r w:rsidR="004134C1" w:rsidRPr="004134C1">
                        <w:rPr>
                          <w:rFonts w:ascii="Gill Sans MT" w:hAnsi="Gill Sans MT"/>
                          <w:sz w:val="18"/>
                          <w:szCs w:val="18"/>
                        </w:rPr>
                        <w:t>, Juriste.</w:t>
                      </w:r>
                    </w:p>
                    <w:p w:rsidR="004134C1" w:rsidRPr="004134C1" w:rsidRDefault="004134C1" w:rsidP="00EE2101">
                      <w:pPr>
                        <w:pStyle w:val="Sansinterligne"/>
                        <w:rPr>
                          <w:rFonts w:ascii="Gill Sans MT" w:hAnsi="Gill Sans MT"/>
                        </w:rPr>
                      </w:pPr>
                    </w:p>
                    <w:p w:rsidR="00E26AE5" w:rsidRDefault="00E26AE5" w:rsidP="00E26AE5">
                      <w:pPr>
                        <w:pStyle w:val="Sansinterligne"/>
                        <w:rPr>
                          <w:rFonts w:ascii="Gill Sans MT" w:hAnsi="Gill Sans MT"/>
                          <w:caps/>
                          <w:color w:val="FFFFFF" w:themeColor="background1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rFonts w:ascii="Gill Sans MT" w:hAnsi="Gill Sans MT"/>
                          <w:caps/>
                          <w:color w:val="FFFFFF" w:themeColor="background1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rESPONSABLE PEDAGOGIQUE</w:t>
                      </w:r>
                    </w:p>
                    <w:p w:rsidR="00E26AE5" w:rsidRPr="004134C1" w:rsidRDefault="00E26AE5" w:rsidP="00E26AE5">
                      <w:pPr>
                        <w:pStyle w:val="Sansinterligne"/>
                        <w:rPr>
                          <w:rFonts w:ascii="Gill Sans MT" w:hAnsi="Gill Sans MT"/>
                          <w:caps/>
                          <w:color w:val="FFFFFF" w:themeColor="background1"/>
                          <w:sz w:val="18"/>
                          <w:szCs w:val="18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4134C1">
                        <w:rPr>
                          <w:rFonts w:ascii="Gill Sans MT" w:hAnsi="Gill Sans MT"/>
                          <w:sz w:val="18"/>
                          <w:szCs w:val="18"/>
                        </w:rPr>
                        <w:t>Dr DECROUY Nicolas</w:t>
                      </w:r>
                    </w:p>
                    <w:p w:rsidR="00DA1501" w:rsidRPr="001149F7" w:rsidRDefault="00DA1501" w:rsidP="006A4FAD">
                      <w:pPr>
                        <w:pStyle w:val="Sansinterligne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931113">
        <w:rPr>
          <w:rFonts w:ascii="Gill Sans MT" w:hAnsi="Gill Sans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4533442</wp:posOffset>
                </wp:positionH>
                <wp:positionV relativeFrom="paragraph">
                  <wp:posOffset>-687144</wp:posOffset>
                </wp:positionV>
                <wp:extent cx="1850065" cy="691116"/>
                <wp:effectExtent l="0" t="0" r="17145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065" cy="6911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113" w:rsidRDefault="00931113" w:rsidP="0093111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BDF3450" wp14:editId="15C61955">
                                  <wp:extent cx="1641475" cy="313690"/>
                                  <wp:effectExtent l="0" t="0" r="0" b="0"/>
                                  <wp:docPr id="7" name="Imag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7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1475" cy="313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2" style="position:absolute;margin-left:356.95pt;margin-top:-54.1pt;width:145.65pt;height:54.4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" fillcolor="white [3201]" strokecolor="white [3212]" strokeweight="2pt">
                <v:textbox>
                  <w:txbxContent>
                    <w:p w:rsidR="00931113" w:rsidRDefault="00931113" w:rsidP="0093111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BDF3450" wp14:editId="15C61955">
                            <wp:extent cx="1641475" cy="313690"/>
                            <wp:effectExtent l="0" t="0" r="0" b="0"/>
                            <wp:docPr id="7" name="Imag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7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1475" cy="313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31113" w:rsidRDefault="00931113" w:rsidP="00B87416">
      <w:pPr>
        <w:pStyle w:val="Sansinterligne"/>
        <w:rPr>
          <w:rFonts w:ascii="Gill Sans MT" w:hAnsi="Gill Sans MT"/>
          <w:noProof/>
          <w:lang w:eastAsia="fr-FR"/>
        </w:rPr>
      </w:pPr>
    </w:p>
    <w:p w:rsidR="00931113" w:rsidRDefault="00931113" w:rsidP="00B87416">
      <w:pPr>
        <w:pStyle w:val="Sansinterligne"/>
        <w:rPr>
          <w:rFonts w:ascii="Gill Sans MT" w:hAnsi="Gill Sans MT"/>
          <w:noProof/>
          <w:lang w:eastAsia="fr-FR"/>
        </w:rPr>
      </w:pPr>
    </w:p>
    <w:p w:rsidR="00931113" w:rsidRDefault="00931113" w:rsidP="00B87416">
      <w:pPr>
        <w:pStyle w:val="Sansinterligne"/>
        <w:rPr>
          <w:rFonts w:ascii="Gill Sans MT" w:hAnsi="Gill Sans MT"/>
          <w:noProof/>
          <w:lang w:eastAsia="fr-FR"/>
        </w:rPr>
      </w:pPr>
    </w:p>
    <w:p w:rsidR="00931113" w:rsidRDefault="00931113" w:rsidP="00B87416">
      <w:pPr>
        <w:pStyle w:val="Sansinterligne"/>
        <w:rPr>
          <w:rFonts w:ascii="Gill Sans MT" w:hAnsi="Gill Sans MT"/>
          <w:noProof/>
          <w:lang w:eastAsia="fr-FR"/>
        </w:rPr>
      </w:pPr>
    </w:p>
    <w:p w:rsidR="00B87416" w:rsidRPr="007B5FB2" w:rsidRDefault="00B87416" w:rsidP="00B87416">
      <w:pPr>
        <w:pStyle w:val="Sansinterligne"/>
        <w:rPr>
          <w:rFonts w:ascii="Gill Sans MT" w:hAnsi="Gill Sans MT"/>
          <w:b/>
          <w:caps/>
          <w:color w:val="FF0000"/>
          <w:sz w:val="32"/>
          <w:szCs w:val="32"/>
          <w:u w:val="single"/>
        </w:rPr>
      </w:pPr>
      <w:r w:rsidRPr="00931113">
        <w:rPr>
          <w:rFonts w:ascii="Gill Sans MT" w:hAnsi="Gill Sans MT"/>
          <w:b/>
          <w:caps/>
          <w:color w:val="FF0000"/>
          <w:sz w:val="32"/>
          <w:szCs w:val="32"/>
          <w14:glow w14:rad="101600">
            <w14:schemeClr w14:val="accent6">
              <w14:alpha w14:val="60000"/>
              <w14:satMod w14:val="175000"/>
            </w14:schemeClr>
          </w14:glow>
        </w:rPr>
        <w:t xml:space="preserve"> </w:t>
      </w:r>
    </w:p>
    <w:p w:rsidR="00B87416" w:rsidRDefault="00B87416">
      <w:pPr>
        <w:rPr>
          <w:rFonts w:ascii="Gill Sans MT" w:hAnsi="Gill Sans MT"/>
        </w:rPr>
      </w:pPr>
    </w:p>
    <w:p w:rsidR="001A53F8" w:rsidRPr="001149F7" w:rsidRDefault="004134C1">
      <w:pPr>
        <w:rPr>
          <w:rFonts w:ascii="Gill Sans MT" w:hAnsi="Gill Sans MT"/>
        </w:rPr>
      </w:pPr>
      <w:r>
        <w:rPr>
          <w:rFonts w:ascii="Gill Sans MT" w:hAnsi="Gill Sans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6903882</wp:posOffset>
                </wp:positionV>
                <wp:extent cx="2066290" cy="748030"/>
                <wp:effectExtent l="0" t="0" r="10160" b="139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290" cy="748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7B4" w:rsidRDefault="001827B4" w:rsidP="001827B4">
                            <w:pPr>
                              <w:pStyle w:val="Sansinterligne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Le CESU 71 </w:t>
                            </w:r>
                            <w:r w:rsidRPr="00E132E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sous couvert du Centre Hospitalier Chalon sur Saône William Morey est habilité à dispenser des programmes DPC.</w:t>
                            </w:r>
                          </w:p>
                          <w:p w:rsidR="001827B4" w:rsidRDefault="001827B4" w:rsidP="001827B4">
                            <w:pPr>
                              <w:pStyle w:val="Sansinterligne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ANDPC n°32962000021</w:t>
                            </w:r>
                            <w:r w:rsidRPr="00E132E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1827B4" w:rsidRPr="001D32C5" w:rsidRDefault="001827B4" w:rsidP="001827B4">
                            <w:pPr>
                              <w:pStyle w:val="Sansinterligne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E132E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Datadocké</w:t>
                            </w:r>
                            <w:proofErr w:type="spellEnd"/>
                            <w:r w:rsidRPr="00E132E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N°</w:t>
                            </w: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 00294110</w:t>
                            </w:r>
                          </w:p>
                          <w:p w:rsidR="001827B4" w:rsidRDefault="001827B4" w:rsidP="001827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margin-left:37.4pt;margin-top:543.6pt;width:162.7pt;height:58.9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" fillcolor="#d8d8d8 [2732]" strokecolor="white [3212]" strokeweight="2pt">
                <v:textbox>
                  <w:txbxContent>
                    <w:p w:rsidR="001827B4" w:rsidRDefault="001827B4" w:rsidP="001827B4">
                      <w:pPr>
                        <w:pStyle w:val="Sansinterligne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Le CESU 71 </w:t>
                      </w:r>
                      <w:r w:rsidRPr="00E132EA">
                        <w:rPr>
                          <w:rFonts w:ascii="Arial" w:hAnsi="Arial" w:cs="Arial"/>
                          <w:sz w:val="14"/>
                          <w:szCs w:val="14"/>
                        </w:rPr>
                        <w:t>sous couvert du Centre Hospitalier Chalon sur Saône William Morey est habilité à dispenser des programmes DPC.</w:t>
                      </w:r>
                    </w:p>
                    <w:p w:rsidR="001827B4" w:rsidRDefault="001827B4" w:rsidP="001827B4">
                      <w:pPr>
                        <w:pStyle w:val="Sansinterligne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ANDPC n°32962000021</w:t>
                      </w:r>
                      <w:r w:rsidRPr="00E132E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1827B4" w:rsidRPr="001D32C5" w:rsidRDefault="001827B4" w:rsidP="001827B4">
                      <w:pPr>
                        <w:pStyle w:val="Sansinterligne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E132EA">
                        <w:rPr>
                          <w:rFonts w:ascii="Arial" w:hAnsi="Arial" w:cs="Arial"/>
                          <w:sz w:val="14"/>
                          <w:szCs w:val="14"/>
                        </w:rPr>
                        <w:t>Datadocké</w:t>
                      </w:r>
                      <w:proofErr w:type="spellEnd"/>
                      <w:r w:rsidRPr="00E132E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N°</w:t>
                      </w: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 00294110</w:t>
                      </w:r>
                    </w:p>
                    <w:p w:rsidR="001827B4" w:rsidRDefault="001827B4" w:rsidP="001827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525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BF2563A" wp14:editId="1AE2DE31">
                <wp:simplePos x="0" y="0"/>
                <wp:positionH relativeFrom="column">
                  <wp:posOffset>1997710</wp:posOffset>
                </wp:positionH>
                <wp:positionV relativeFrom="paragraph">
                  <wp:posOffset>5869569</wp:posOffset>
                </wp:positionV>
                <wp:extent cx="366395" cy="2857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113" w:rsidRDefault="00931113" w:rsidP="0093111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AB50EC" wp14:editId="5C4C2182">
                                  <wp:extent cx="179514" cy="179514"/>
                                  <wp:effectExtent l="0" t="0" r="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Handicapped.svg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046" cy="1840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2563A" id="Rectangle 6" o:spid="_x0000_s1034" style="position:absolute;margin-left:157.3pt;margin-top:462.15pt;width:28.85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" fillcolor="white [3201]" stroked="f" strokeweight="2pt">
                <v:textbox>
                  <w:txbxContent>
                    <w:p w:rsidR="00931113" w:rsidRDefault="00931113" w:rsidP="0093111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AB50EC" wp14:editId="5C4C2182">
                            <wp:extent cx="179514" cy="179514"/>
                            <wp:effectExtent l="0" t="0" r="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Handicapped.svg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046" cy="1840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52568" w:rsidRPr="001149F7">
        <w:rPr>
          <w:rFonts w:ascii="Gill Sans MT" w:hAnsi="Gill Sans MT"/>
          <w:noProof/>
          <w:lang w:eastAsia="fr-FR"/>
        </w:rPr>
        <mc:AlternateContent>
          <mc:Choice Requires="wps">
            <w:drawing>
              <wp:anchor distT="91440" distB="91440" distL="457200" distR="91440" simplePos="0" relativeHeight="251653632" behindDoc="1" locked="0" layoutInCell="0" allowOverlap="1" wp14:anchorId="11898EBA" wp14:editId="65352CB8">
                <wp:simplePos x="0" y="0"/>
                <wp:positionH relativeFrom="page">
                  <wp:posOffset>2924175</wp:posOffset>
                </wp:positionH>
                <wp:positionV relativeFrom="page">
                  <wp:posOffset>3047365</wp:posOffset>
                </wp:positionV>
                <wp:extent cx="4184650" cy="6962775"/>
                <wp:effectExtent l="0" t="0" r="6350" b="9525"/>
                <wp:wrapSquare wrapText="bothSides"/>
                <wp:docPr id="2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184650" cy="6962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64CEE" w:rsidRPr="006E5933" w:rsidRDefault="00D7441B" w:rsidP="00F64CEE">
                            <w:pPr>
                              <w:pBdr>
                                <w:top w:val="single" w:sz="4" w:space="31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28" w:color="31849B" w:themeColor="accent5" w:themeShade="BF"/>
                              </w:pBdr>
                              <w:shd w:val="clear" w:color="auto" w:fill="FFFFFF" w:themeFill="background1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Gill Sans MT" w:hAnsi="Gill Sans MT" w:cs="Arial"/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  <w:p w:rsidR="00EE2101" w:rsidRPr="00EE2101" w:rsidRDefault="00EE2101" w:rsidP="00F64CEE">
                            <w:pPr>
                              <w:pBdr>
                                <w:top w:val="single" w:sz="4" w:space="31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28" w:color="31849B" w:themeColor="accent5" w:themeShade="BF"/>
                              </w:pBdr>
                              <w:shd w:val="clear" w:color="auto" w:fill="FFFFFF" w:themeFill="background1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Gill Sans MT" w:hAnsi="Gill Sans MT" w:cs="Arial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A468DE" w:rsidRPr="00F2115B" w:rsidRDefault="00F64CEE" w:rsidP="00F64CEE">
                            <w:pPr>
                              <w:pBdr>
                                <w:top w:val="single" w:sz="4" w:space="31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28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ind w:left="142"/>
                              <w:jc w:val="center"/>
                              <w:rPr>
                                <w:rFonts w:ascii="Gill Sans MT" w:hAnsi="Gill Sans MT" w:cs="Arial"/>
                                <w:b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F2115B">
                              <w:rPr>
                                <w:rFonts w:ascii="Gill Sans MT" w:hAnsi="Gill Sans MT" w:cs="Arial"/>
                                <w:b/>
                                <w:iCs/>
                                <w:color w:val="000000" w:themeColor="text1"/>
                                <w:sz w:val="24"/>
                                <w:u w:val="single"/>
                              </w:rPr>
                              <w:t>PROG</w:t>
                            </w:r>
                            <w:r w:rsidR="00B37DC8">
                              <w:rPr>
                                <w:rFonts w:ascii="Gill Sans MT" w:hAnsi="Gill Sans MT" w:cs="Arial"/>
                                <w:b/>
                                <w:iCs/>
                                <w:color w:val="000000" w:themeColor="text1"/>
                                <w:sz w:val="24"/>
                                <w:u w:val="single"/>
                              </w:rPr>
                              <w:t>R</w:t>
                            </w:r>
                            <w:r w:rsidRPr="00F2115B">
                              <w:rPr>
                                <w:rFonts w:ascii="Gill Sans MT" w:hAnsi="Gill Sans MT" w:cs="Arial"/>
                                <w:b/>
                                <w:iCs/>
                                <w:color w:val="000000" w:themeColor="text1"/>
                                <w:sz w:val="24"/>
                                <w:u w:val="single"/>
                              </w:rPr>
                              <w:t>AMME</w:t>
                            </w:r>
                          </w:p>
                          <w:p w:rsidR="004E5C0A" w:rsidRDefault="00A468DE" w:rsidP="00A468DE">
                            <w:pPr>
                              <w:pBdr>
                                <w:top w:val="single" w:sz="4" w:space="31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28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ind w:left="142"/>
                              <w:jc w:val="center"/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  <w:t>Accueil et P</w:t>
                            </w:r>
                            <w:r w:rsidR="00F64CEE" w:rsidRPr="00F64CEE"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  <w:t>résentation</w:t>
                            </w:r>
                            <w:r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  <w:t xml:space="preserve"> par l’</w:t>
                            </w:r>
                            <w:r w:rsidR="00F64CEE" w:rsidRPr="00F64CEE"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  <w:t xml:space="preserve">équipe pédagogique, </w:t>
                            </w:r>
                          </w:p>
                          <w:p w:rsidR="004E5C0A" w:rsidRDefault="004E5C0A" w:rsidP="00A468DE">
                            <w:pPr>
                              <w:pBdr>
                                <w:top w:val="single" w:sz="4" w:space="31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28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ind w:left="142"/>
                              <w:jc w:val="center"/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  <w:tab/>
                              <w:t>Apports théoriques</w:t>
                            </w:r>
                          </w:p>
                          <w:p w:rsidR="00F64CEE" w:rsidRDefault="004E5C0A" w:rsidP="00A468DE">
                            <w:pPr>
                              <w:pBdr>
                                <w:top w:val="single" w:sz="4" w:space="31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28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ind w:left="142"/>
                              <w:jc w:val="center"/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  <w:t xml:space="preserve"> Cas Cliniques et </w:t>
                            </w:r>
                            <w:r w:rsidR="00A468DE"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  <w:t>Mises en S</w:t>
                            </w:r>
                            <w:r w:rsidR="00F64CEE" w:rsidRPr="00F64CEE"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  <w:t>cènes</w:t>
                            </w:r>
                            <w:r w:rsidR="00A468DE"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  <w:t xml:space="preserve">, </w:t>
                            </w:r>
                            <w:r w:rsidR="00F64CEE" w:rsidRPr="00F64CEE"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  <w:t>Débriefing</w:t>
                            </w:r>
                            <w:r w:rsidR="00A468DE"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  <w:t>, Conclusion.</w:t>
                            </w:r>
                          </w:p>
                          <w:p w:rsidR="00A468DE" w:rsidRPr="00651D63" w:rsidRDefault="00A468DE" w:rsidP="00A468DE">
                            <w:pPr>
                              <w:pBdr>
                                <w:top w:val="single" w:sz="4" w:space="31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28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ind w:left="142"/>
                              <w:jc w:val="center"/>
                              <w:rPr>
                                <w:rFonts w:ascii="Gill Sans MT" w:hAnsi="Gill Sans MT" w:cs="Arial"/>
                                <w:i/>
                                <w:iCs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F64CEE" w:rsidRPr="00F64CEE" w:rsidRDefault="001149F7" w:rsidP="00F64CEE">
                            <w:pPr>
                              <w:pBdr>
                                <w:top w:val="single" w:sz="4" w:space="31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28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ind w:left="142"/>
                              <w:jc w:val="center"/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F2115B">
                              <w:rPr>
                                <w:rFonts w:ascii="Gill Sans MT" w:hAnsi="Gill Sans MT" w:cs="Arial"/>
                                <w:b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F64CEE" w:rsidRPr="00F2115B">
                              <w:rPr>
                                <w:rFonts w:ascii="Gill Sans MT" w:hAnsi="Gill Sans MT" w:cs="Arial"/>
                                <w:b/>
                                <w:iCs/>
                                <w:color w:val="000000" w:themeColor="text1"/>
                                <w:sz w:val="24"/>
                                <w:u w:val="single"/>
                              </w:rPr>
                              <w:t>L</w:t>
                            </w:r>
                            <w:r w:rsidR="00A52568">
                              <w:rPr>
                                <w:rFonts w:ascii="Gill Sans MT" w:hAnsi="Gill Sans MT" w:cs="Arial"/>
                                <w:b/>
                                <w:iCs/>
                                <w:color w:val="000000" w:themeColor="text1"/>
                                <w:sz w:val="24"/>
                                <w:u w:val="single"/>
                              </w:rPr>
                              <w:t>IEU</w:t>
                            </w:r>
                            <w:r w:rsidR="00F64CEE" w:rsidRPr="00A52568">
                              <w:rPr>
                                <w:rFonts w:ascii="Gill Sans MT" w:hAnsi="Gill Sans MT" w:cs="Arial"/>
                                <w:b/>
                                <w:iCs/>
                                <w:color w:val="000000" w:themeColor="text1"/>
                                <w:sz w:val="24"/>
                              </w:rPr>
                              <w:t> :</w:t>
                            </w:r>
                            <w:r w:rsidR="00F64CEE" w:rsidRPr="00F64CEE"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EE2101"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  <w:t>CESU 71</w:t>
                            </w:r>
                          </w:p>
                          <w:p w:rsidR="00F64CEE" w:rsidRPr="00F64CEE" w:rsidRDefault="00F64CEE" w:rsidP="00F64CEE">
                            <w:pPr>
                              <w:pBdr>
                                <w:top w:val="single" w:sz="4" w:space="31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28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ind w:left="142"/>
                              <w:jc w:val="center"/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F64CEE"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  <w:t>Centre Hospitalier William Morey</w:t>
                            </w:r>
                          </w:p>
                          <w:p w:rsidR="00F64CEE" w:rsidRPr="00F64CEE" w:rsidRDefault="00F64CEE" w:rsidP="00F64CEE">
                            <w:pPr>
                              <w:pBdr>
                                <w:top w:val="single" w:sz="4" w:space="31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28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ind w:left="142"/>
                              <w:jc w:val="center"/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F64CEE"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  <w:t>Chalon sur Saône</w:t>
                            </w:r>
                          </w:p>
                          <w:p w:rsidR="00F64CEE" w:rsidRPr="00651D63" w:rsidRDefault="00F64CEE" w:rsidP="00F64CEE">
                            <w:pPr>
                              <w:pBdr>
                                <w:top w:val="single" w:sz="4" w:space="31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28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ind w:left="142"/>
                              <w:jc w:val="center"/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F64CEE" w:rsidRDefault="00F64CEE" w:rsidP="00F64CEE">
                            <w:pPr>
                              <w:pBdr>
                                <w:top w:val="single" w:sz="4" w:space="31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28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ind w:left="142"/>
                              <w:jc w:val="center"/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F2115B">
                              <w:rPr>
                                <w:rFonts w:ascii="Gill Sans MT" w:hAnsi="Gill Sans MT" w:cs="Arial"/>
                                <w:b/>
                                <w:iCs/>
                                <w:color w:val="000000" w:themeColor="text1"/>
                                <w:sz w:val="24"/>
                                <w:u w:val="single"/>
                              </w:rPr>
                              <w:t>H</w:t>
                            </w:r>
                            <w:r w:rsidR="00A52568">
                              <w:rPr>
                                <w:rFonts w:ascii="Gill Sans MT" w:hAnsi="Gill Sans MT" w:cs="Arial"/>
                                <w:b/>
                                <w:iCs/>
                                <w:color w:val="000000" w:themeColor="text1"/>
                                <w:sz w:val="24"/>
                                <w:u w:val="single"/>
                              </w:rPr>
                              <w:t>ORAIRES</w:t>
                            </w:r>
                            <w:r w:rsidRPr="00F2115B">
                              <w:rPr>
                                <w:rFonts w:ascii="Gill Sans MT" w:hAnsi="Gill Sans MT" w:cs="Arial"/>
                                <w:b/>
                                <w:iCs/>
                                <w:color w:val="000000" w:themeColor="text1"/>
                                <w:sz w:val="24"/>
                              </w:rPr>
                              <w:t> :</w:t>
                            </w:r>
                            <w:r w:rsidR="007F05A2"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2C72F2"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  <w:t xml:space="preserve">8h30-16h30 </w:t>
                            </w:r>
                            <w:r w:rsidRPr="00F64CEE"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  <w:t>/pause déjeuner incluse</w:t>
                            </w:r>
                          </w:p>
                          <w:p w:rsidR="00A52568" w:rsidRPr="00A52568" w:rsidRDefault="00A52568" w:rsidP="00F64CEE">
                            <w:pPr>
                              <w:pBdr>
                                <w:top w:val="single" w:sz="4" w:space="31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28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ind w:left="142"/>
                              <w:jc w:val="center"/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52568" w:rsidRPr="00A52568" w:rsidRDefault="00A52568" w:rsidP="00F64CEE">
                            <w:pPr>
                              <w:pBdr>
                                <w:top w:val="single" w:sz="4" w:space="31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28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ind w:left="142"/>
                              <w:jc w:val="center"/>
                              <w:rPr>
                                <w:rFonts w:ascii="Gill Sans MT" w:hAnsi="Gill Sans MT" w:cs="Arial"/>
                                <w:b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iCs/>
                                <w:color w:val="000000" w:themeColor="text1"/>
                                <w:sz w:val="24"/>
                                <w:u w:val="single"/>
                              </w:rPr>
                              <w:t>DURÉ</w:t>
                            </w:r>
                            <w:r w:rsidRPr="00A52568">
                              <w:rPr>
                                <w:rFonts w:ascii="Gill Sans MT" w:hAnsi="Gill Sans MT" w:cs="Arial"/>
                                <w:b/>
                                <w:iCs/>
                                <w:color w:val="000000" w:themeColor="text1"/>
                                <w:sz w:val="24"/>
                                <w:u w:val="single"/>
                              </w:rPr>
                              <w:t>E</w:t>
                            </w:r>
                            <w:r w:rsidRPr="00A52568">
                              <w:rPr>
                                <w:rFonts w:ascii="Gill Sans MT" w:hAnsi="Gill Sans MT" w:cs="Arial"/>
                                <w:b/>
                                <w:iCs/>
                                <w:color w:val="000000" w:themeColor="text1"/>
                                <w:sz w:val="24"/>
                              </w:rPr>
                              <w:t xml:space="preserve"> : </w:t>
                            </w:r>
                            <w:r w:rsidR="002C72F2">
                              <w:rPr>
                                <w:rFonts w:ascii="Gill Sans MT" w:hAnsi="Gill Sans MT" w:cs="Arial"/>
                                <w:b/>
                                <w:iCs/>
                                <w:color w:val="000000" w:themeColor="text1"/>
                                <w:sz w:val="24"/>
                              </w:rPr>
                              <w:t>4 journées</w:t>
                            </w:r>
                          </w:p>
                          <w:p w:rsidR="00F64CEE" w:rsidRPr="00651D63" w:rsidRDefault="00F64CEE" w:rsidP="00F64CEE">
                            <w:pPr>
                              <w:pBdr>
                                <w:top w:val="single" w:sz="4" w:space="31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28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ind w:left="142"/>
                              <w:jc w:val="center"/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651D63" w:rsidRPr="00F64CEE" w:rsidRDefault="008F26AD" w:rsidP="00651D63">
                            <w:pPr>
                              <w:pBdr>
                                <w:top w:val="single" w:sz="4" w:space="31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28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ind w:left="142"/>
                              <w:jc w:val="center"/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F2115B">
                              <w:rPr>
                                <w:rFonts w:ascii="Gill Sans MT" w:hAnsi="Gill Sans MT" w:cs="Arial"/>
                                <w:b/>
                                <w:iCs/>
                                <w:color w:val="000000" w:themeColor="text1"/>
                                <w:sz w:val="24"/>
                                <w:u w:val="single"/>
                              </w:rPr>
                              <w:t>P</w:t>
                            </w:r>
                            <w:r w:rsidR="00A52568">
                              <w:rPr>
                                <w:rFonts w:ascii="Gill Sans MT" w:hAnsi="Gill Sans MT" w:cs="Arial"/>
                                <w:b/>
                                <w:iCs/>
                                <w:color w:val="000000" w:themeColor="text1"/>
                                <w:sz w:val="24"/>
                                <w:u w:val="single"/>
                              </w:rPr>
                              <w:t>RIX</w:t>
                            </w:r>
                            <w:r w:rsidRPr="00F2115B">
                              <w:rPr>
                                <w:rFonts w:ascii="Gill Sans MT" w:hAnsi="Gill Sans MT" w:cs="Arial"/>
                                <w:b/>
                                <w:iCs/>
                                <w:color w:val="000000" w:themeColor="text1"/>
                                <w:sz w:val="24"/>
                              </w:rPr>
                              <w:t> :</w:t>
                            </w:r>
                            <w:r w:rsidRPr="00F64CEE"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2C72F2"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  <w:t>1600 Euros</w:t>
                            </w:r>
                            <w:r w:rsidR="00651D63" w:rsidRPr="00F64CEE"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:rsidR="00651D63" w:rsidRDefault="007F05A2" w:rsidP="00651D63">
                            <w:pPr>
                              <w:pBdr>
                                <w:top w:val="single" w:sz="4" w:space="31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28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ind w:left="142"/>
                              <w:jc w:val="center"/>
                              <w:rPr>
                                <w:rFonts w:ascii="Gill Sans MT" w:hAnsi="Gill Sans MT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Comprenant :</w:t>
                            </w:r>
                            <w:r w:rsidR="00651D63" w:rsidRPr="00F64CEE">
                              <w:rPr>
                                <w:rFonts w:ascii="Gill Sans MT" w:hAnsi="Gill Sans MT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651D63" w:rsidRPr="00F64CEE">
                              <w:rPr>
                                <w:rFonts w:ascii="Gill Sans MT" w:hAnsi="Gill Sans MT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l’accueil, la formation </w:t>
                            </w:r>
                            <w:r w:rsidR="00D208A0">
                              <w:rPr>
                                <w:rFonts w:ascii="Gill Sans MT" w:hAnsi="Gill Sans MT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(hors repas)</w:t>
                            </w:r>
                          </w:p>
                          <w:p w:rsidR="00F64CEE" w:rsidRPr="006E5933" w:rsidRDefault="00F64CEE" w:rsidP="00A52568">
                            <w:pPr>
                              <w:pBdr>
                                <w:top w:val="single" w:sz="4" w:space="31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28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ind w:left="142"/>
                              <w:rPr>
                                <w:rFonts w:ascii="Gill Sans MT" w:hAnsi="Gill Sans MT" w:cs="Arial"/>
                                <w:i/>
                                <w:iCs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6427FA" w:rsidRDefault="006427FA" w:rsidP="006427FA">
                            <w:pPr>
                              <w:pBdr>
                                <w:top w:val="single" w:sz="4" w:space="31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28" w:color="31849B" w:themeColor="accent5" w:themeShade="BF"/>
                              </w:pBdr>
                              <w:shd w:val="clear" w:color="auto" w:fill="FFFFFF" w:themeFill="background1"/>
                              <w:spacing w:after="0" w:line="240" w:lineRule="auto"/>
                              <w:ind w:left="142"/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931113" w:rsidRPr="00F64C6D" w:rsidRDefault="00931113" w:rsidP="00253591">
                            <w:pPr>
                              <w:pBdr>
                                <w:top w:val="single" w:sz="4" w:space="31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28" w:color="31849B" w:themeColor="accent5" w:themeShade="BF"/>
                              </w:pBdr>
                              <w:shd w:val="clear" w:color="auto" w:fill="FFFFFF" w:themeFill="background1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4B1F94" w:rsidRPr="00F64C6D"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Nous sommes sensibles au sujet</w:t>
                            </w:r>
                            <w:r w:rsidR="006427FA" w:rsidRPr="00F64C6D"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du handicap, </w:t>
                            </w:r>
                          </w:p>
                          <w:p w:rsidR="00253591" w:rsidRPr="00F64C6D" w:rsidRDefault="00931113" w:rsidP="00253591">
                            <w:pPr>
                              <w:pBdr>
                                <w:top w:val="single" w:sz="4" w:space="31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28" w:color="31849B" w:themeColor="accent5" w:themeShade="BF"/>
                              </w:pBdr>
                              <w:shd w:val="clear" w:color="auto" w:fill="FFFFFF" w:themeFill="background1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64C6D"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="006427FA" w:rsidRPr="00F64C6D"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ontactez-nous pour adapter le contenu de la formation, </w:t>
                            </w:r>
                          </w:p>
                          <w:p w:rsidR="006427FA" w:rsidRPr="00F64C6D" w:rsidRDefault="006427FA" w:rsidP="00253591">
                            <w:pPr>
                              <w:pBdr>
                                <w:top w:val="single" w:sz="4" w:space="31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28" w:color="31849B" w:themeColor="accent5" w:themeShade="BF"/>
                              </w:pBdr>
                              <w:shd w:val="clear" w:color="auto" w:fill="FFFFFF" w:themeFill="background1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64C6D"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son</w:t>
                            </w:r>
                            <w:proofErr w:type="gramEnd"/>
                            <w:r w:rsidRPr="00F64C6D"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organisation et les modalités d’accès selon le besoin</w:t>
                            </w:r>
                            <w:r w:rsidR="004B1F94" w:rsidRPr="00F64C6D"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914400" rIns="914400" bIns="9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98EBA" id="Rectangle 2" o:spid="_x0000_s1035" style="position:absolute;margin-left:230.25pt;margin-top:239.95pt;width:329.5pt;height:548.25pt;flip:y;z-index:-251662848;visibility:visible;mso-wrap-style:square;mso-width-percent:0;mso-height-percent:0;mso-wrap-distance-left:36pt;mso-wrap-distance-top:7.2pt;mso-wrap-distance-right:7.2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" o:allowincell="f" fillcolor="#d8d8d8 [2732]" stroked="f" strokeweight="1pt">
                <v:textbox inset="0,1in,1in,1in">
                  <w:txbxContent>
                    <w:p w:rsidR="00F64CEE" w:rsidRPr="006E5933" w:rsidRDefault="00D7441B" w:rsidP="00F64CEE">
                      <w:pPr>
                        <w:pBdr>
                          <w:top w:val="single" w:sz="4" w:space="31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28" w:color="31849B" w:themeColor="accent5" w:themeShade="BF"/>
                        </w:pBdr>
                        <w:shd w:val="clear" w:color="auto" w:fill="FFFFFF" w:themeFill="background1"/>
                        <w:spacing w:after="0" w:line="240" w:lineRule="auto"/>
                        <w:ind w:left="142"/>
                        <w:jc w:val="center"/>
                        <w:rPr>
                          <w:rFonts w:ascii="Gill Sans MT" w:hAnsi="Gill Sans MT" w:cs="Arial"/>
                          <w:b/>
                          <w:i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iCs/>
                          <w:color w:val="000000" w:themeColor="text1"/>
                          <w:sz w:val="40"/>
                          <w:szCs w:val="40"/>
                        </w:rPr>
                        <w:t>DATE</w:t>
                      </w:r>
                    </w:p>
                    <w:p w:rsidR="00EE2101" w:rsidRPr="00EE2101" w:rsidRDefault="00EE2101" w:rsidP="00F64CEE">
                      <w:pPr>
                        <w:pBdr>
                          <w:top w:val="single" w:sz="4" w:space="31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28" w:color="31849B" w:themeColor="accent5" w:themeShade="BF"/>
                        </w:pBdr>
                        <w:shd w:val="clear" w:color="auto" w:fill="FFFFFF" w:themeFill="background1"/>
                        <w:spacing w:after="0" w:line="240" w:lineRule="auto"/>
                        <w:ind w:left="142"/>
                        <w:jc w:val="center"/>
                        <w:rPr>
                          <w:rFonts w:ascii="Gill Sans MT" w:hAnsi="Gill Sans MT" w:cs="Arial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A468DE" w:rsidRPr="00F2115B" w:rsidRDefault="00F64CEE" w:rsidP="00F64CEE">
                      <w:pPr>
                        <w:pBdr>
                          <w:top w:val="single" w:sz="4" w:space="31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28" w:color="31849B" w:themeColor="accent5" w:themeShade="BF"/>
                        </w:pBdr>
                        <w:shd w:val="clear" w:color="auto" w:fill="FFFFFF" w:themeFill="background1"/>
                        <w:spacing w:after="0"/>
                        <w:ind w:left="142"/>
                        <w:jc w:val="center"/>
                        <w:rPr>
                          <w:rFonts w:ascii="Gill Sans MT" w:hAnsi="Gill Sans MT" w:cs="Arial"/>
                          <w:b/>
                          <w:iCs/>
                          <w:color w:val="000000" w:themeColor="text1"/>
                          <w:sz w:val="24"/>
                        </w:rPr>
                      </w:pPr>
                      <w:r w:rsidRPr="00F2115B">
                        <w:rPr>
                          <w:rFonts w:ascii="Gill Sans MT" w:hAnsi="Gill Sans MT" w:cs="Arial"/>
                          <w:b/>
                          <w:iCs/>
                          <w:color w:val="000000" w:themeColor="text1"/>
                          <w:sz w:val="24"/>
                          <w:u w:val="single"/>
                        </w:rPr>
                        <w:t>PROG</w:t>
                      </w:r>
                      <w:r w:rsidR="00B37DC8">
                        <w:rPr>
                          <w:rFonts w:ascii="Gill Sans MT" w:hAnsi="Gill Sans MT" w:cs="Arial"/>
                          <w:b/>
                          <w:iCs/>
                          <w:color w:val="000000" w:themeColor="text1"/>
                          <w:sz w:val="24"/>
                          <w:u w:val="single"/>
                        </w:rPr>
                        <w:t>R</w:t>
                      </w:r>
                      <w:r w:rsidRPr="00F2115B">
                        <w:rPr>
                          <w:rFonts w:ascii="Gill Sans MT" w:hAnsi="Gill Sans MT" w:cs="Arial"/>
                          <w:b/>
                          <w:iCs/>
                          <w:color w:val="000000" w:themeColor="text1"/>
                          <w:sz w:val="24"/>
                          <w:u w:val="single"/>
                        </w:rPr>
                        <w:t>AMME</w:t>
                      </w:r>
                    </w:p>
                    <w:p w:rsidR="004E5C0A" w:rsidRDefault="00A468DE" w:rsidP="00A468DE">
                      <w:pPr>
                        <w:pBdr>
                          <w:top w:val="single" w:sz="4" w:space="31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28" w:color="31849B" w:themeColor="accent5" w:themeShade="BF"/>
                        </w:pBdr>
                        <w:shd w:val="clear" w:color="auto" w:fill="FFFFFF" w:themeFill="background1"/>
                        <w:spacing w:after="0"/>
                        <w:ind w:left="142"/>
                        <w:jc w:val="center"/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  <w:t>Accueil et P</w:t>
                      </w:r>
                      <w:r w:rsidR="00F64CEE" w:rsidRPr="00F64CEE"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  <w:t>résentation</w:t>
                      </w:r>
                      <w:r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  <w:t xml:space="preserve"> par l’</w:t>
                      </w:r>
                      <w:r w:rsidR="00F64CEE" w:rsidRPr="00F64CEE"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  <w:t xml:space="preserve">équipe pédagogique, </w:t>
                      </w:r>
                    </w:p>
                    <w:p w:rsidR="004E5C0A" w:rsidRDefault="004E5C0A" w:rsidP="00A468DE">
                      <w:pPr>
                        <w:pBdr>
                          <w:top w:val="single" w:sz="4" w:space="31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28" w:color="31849B" w:themeColor="accent5" w:themeShade="BF"/>
                        </w:pBdr>
                        <w:shd w:val="clear" w:color="auto" w:fill="FFFFFF" w:themeFill="background1"/>
                        <w:spacing w:after="0"/>
                        <w:ind w:left="142"/>
                        <w:jc w:val="center"/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  <w:tab/>
                        <w:t>Apports théoriques</w:t>
                      </w:r>
                    </w:p>
                    <w:p w:rsidR="00F64CEE" w:rsidRDefault="004E5C0A" w:rsidP="00A468DE">
                      <w:pPr>
                        <w:pBdr>
                          <w:top w:val="single" w:sz="4" w:space="31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28" w:color="31849B" w:themeColor="accent5" w:themeShade="BF"/>
                        </w:pBdr>
                        <w:shd w:val="clear" w:color="auto" w:fill="FFFFFF" w:themeFill="background1"/>
                        <w:spacing w:after="0"/>
                        <w:ind w:left="142"/>
                        <w:jc w:val="center"/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  <w:t xml:space="preserve"> Cas Cliniques et </w:t>
                      </w:r>
                      <w:r w:rsidR="00A468DE"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  <w:t>Mises en S</w:t>
                      </w:r>
                      <w:r w:rsidR="00F64CEE" w:rsidRPr="00F64CEE"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  <w:t>cènes</w:t>
                      </w:r>
                      <w:r w:rsidR="00A468DE"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  <w:t xml:space="preserve">, </w:t>
                      </w:r>
                      <w:r w:rsidR="00F64CEE" w:rsidRPr="00F64CEE"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  <w:t>Débriefing</w:t>
                      </w:r>
                      <w:r w:rsidR="00A468DE"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  <w:t>, Conclusion.</w:t>
                      </w:r>
                    </w:p>
                    <w:p w:rsidR="00A468DE" w:rsidRPr="00651D63" w:rsidRDefault="00A468DE" w:rsidP="00A468DE">
                      <w:pPr>
                        <w:pBdr>
                          <w:top w:val="single" w:sz="4" w:space="31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28" w:color="31849B" w:themeColor="accent5" w:themeShade="BF"/>
                        </w:pBdr>
                        <w:shd w:val="clear" w:color="auto" w:fill="FFFFFF" w:themeFill="background1"/>
                        <w:spacing w:after="0"/>
                        <w:ind w:left="142"/>
                        <w:jc w:val="center"/>
                        <w:rPr>
                          <w:rFonts w:ascii="Gill Sans MT" w:hAnsi="Gill Sans MT" w:cs="Arial"/>
                          <w:i/>
                          <w:iCs/>
                          <w:color w:val="000000" w:themeColor="text1"/>
                          <w:sz w:val="20"/>
                        </w:rPr>
                      </w:pPr>
                    </w:p>
                    <w:p w:rsidR="00F64CEE" w:rsidRPr="00F64CEE" w:rsidRDefault="001149F7" w:rsidP="00F64CEE">
                      <w:pPr>
                        <w:pBdr>
                          <w:top w:val="single" w:sz="4" w:space="31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28" w:color="31849B" w:themeColor="accent5" w:themeShade="BF"/>
                        </w:pBdr>
                        <w:shd w:val="clear" w:color="auto" w:fill="FFFFFF" w:themeFill="background1"/>
                        <w:spacing w:after="0"/>
                        <w:ind w:left="142"/>
                        <w:jc w:val="center"/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</w:pPr>
                      <w:r w:rsidRPr="00F2115B">
                        <w:rPr>
                          <w:rFonts w:ascii="Gill Sans MT" w:hAnsi="Gill Sans MT" w:cs="Arial"/>
                          <w:b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="00F64CEE" w:rsidRPr="00F2115B">
                        <w:rPr>
                          <w:rFonts w:ascii="Gill Sans MT" w:hAnsi="Gill Sans MT" w:cs="Arial"/>
                          <w:b/>
                          <w:iCs/>
                          <w:color w:val="000000" w:themeColor="text1"/>
                          <w:sz w:val="24"/>
                          <w:u w:val="single"/>
                        </w:rPr>
                        <w:t>L</w:t>
                      </w:r>
                      <w:r w:rsidR="00A52568">
                        <w:rPr>
                          <w:rFonts w:ascii="Gill Sans MT" w:hAnsi="Gill Sans MT" w:cs="Arial"/>
                          <w:b/>
                          <w:iCs/>
                          <w:color w:val="000000" w:themeColor="text1"/>
                          <w:sz w:val="24"/>
                          <w:u w:val="single"/>
                        </w:rPr>
                        <w:t>IEU</w:t>
                      </w:r>
                      <w:r w:rsidR="00F64CEE" w:rsidRPr="00A52568">
                        <w:rPr>
                          <w:rFonts w:ascii="Gill Sans MT" w:hAnsi="Gill Sans MT" w:cs="Arial"/>
                          <w:b/>
                          <w:iCs/>
                          <w:color w:val="000000" w:themeColor="text1"/>
                          <w:sz w:val="24"/>
                        </w:rPr>
                        <w:t> :</w:t>
                      </w:r>
                      <w:r w:rsidR="00F64CEE" w:rsidRPr="00F64CEE"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="00EE2101"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  <w:t>CESU 71</w:t>
                      </w:r>
                    </w:p>
                    <w:p w:rsidR="00F64CEE" w:rsidRPr="00F64CEE" w:rsidRDefault="00F64CEE" w:rsidP="00F64CEE">
                      <w:pPr>
                        <w:pBdr>
                          <w:top w:val="single" w:sz="4" w:space="31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28" w:color="31849B" w:themeColor="accent5" w:themeShade="BF"/>
                        </w:pBdr>
                        <w:shd w:val="clear" w:color="auto" w:fill="FFFFFF" w:themeFill="background1"/>
                        <w:spacing w:after="0"/>
                        <w:ind w:left="142"/>
                        <w:jc w:val="center"/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</w:pPr>
                      <w:r w:rsidRPr="00F64CEE"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  <w:t>Centre Hospitalier William Morey</w:t>
                      </w:r>
                    </w:p>
                    <w:p w:rsidR="00F64CEE" w:rsidRPr="00F64CEE" w:rsidRDefault="00F64CEE" w:rsidP="00F64CEE">
                      <w:pPr>
                        <w:pBdr>
                          <w:top w:val="single" w:sz="4" w:space="31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28" w:color="31849B" w:themeColor="accent5" w:themeShade="BF"/>
                        </w:pBdr>
                        <w:shd w:val="clear" w:color="auto" w:fill="FFFFFF" w:themeFill="background1"/>
                        <w:spacing w:after="0"/>
                        <w:ind w:left="142"/>
                        <w:jc w:val="center"/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</w:pPr>
                      <w:r w:rsidRPr="00F64CEE"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  <w:t>Chalon sur Saône</w:t>
                      </w:r>
                    </w:p>
                    <w:p w:rsidR="00F64CEE" w:rsidRPr="00651D63" w:rsidRDefault="00F64CEE" w:rsidP="00F64CEE">
                      <w:pPr>
                        <w:pBdr>
                          <w:top w:val="single" w:sz="4" w:space="31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28" w:color="31849B" w:themeColor="accent5" w:themeShade="BF"/>
                        </w:pBdr>
                        <w:shd w:val="clear" w:color="auto" w:fill="FFFFFF" w:themeFill="background1"/>
                        <w:spacing w:after="0"/>
                        <w:ind w:left="142"/>
                        <w:jc w:val="center"/>
                        <w:rPr>
                          <w:rFonts w:ascii="Gill Sans MT" w:hAnsi="Gill Sans MT" w:cs="Arial"/>
                          <w:iCs/>
                          <w:color w:val="000000" w:themeColor="text1"/>
                          <w:sz w:val="20"/>
                        </w:rPr>
                      </w:pPr>
                    </w:p>
                    <w:p w:rsidR="00F64CEE" w:rsidRDefault="00F64CEE" w:rsidP="00F64CEE">
                      <w:pPr>
                        <w:pBdr>
                          <w:top w:val="single" w:sz="4" w:space="31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28" w:color="31849B" w:themeColor="accent5" w:themeShade="BF"/>
                        </w:pBdr>
                        <w:shd w:val="clear" w:color="auto" w:fill="FFFFFF" w:themeFill="background1"/>
                        <w:spacing w:after="0"/>
                        <w:ind w:left="142"/>
                        <w:jc w:val="center"/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</w:pPr>
                      <w:r w:rsidRPr="00F2115B">
                        <w:rPr>
                          <w:rFonts w:ascii="Gill Sans MT" w:hAnsi="Gill Sans MT" w:cs="Arial"/>
                          <w:b/>
                          <w:iCs/>
                          <w:color w:val="000000" w:themeColor="text1"/>
                          <w:sz w:val="24"/>
                          <w:u w:val="single"/>
                        </w:rPr>
                        <w:t>H</w:t>
                      </w:r>
                      <w:r w:rsidR="00A52568">
                        <w:rPr>
                          <w:rFonts w:ascii="Gill Sans MT" w:hAnsi="Gill Sans MT" w:cs="Arial"/>
                          <w:b/>
                          <w:iCs/>
                          <w:color w:val="000000" w:themeColor="text1"/>
                          <w:sz w:val="24"/>
                          <w:u w:val="single"/>
                        </w:rPr>
                        <w:t>ORAIRES</w:t>
                      </w:r>
                      <w:r w:rsidRPr="00F2115B">
                        <w:rPr>
                          <w:rFonts w:ascii="Gill Sans MT" w:hAnsi="Gill Sans MT" w:cs="Arial"/>
                          <w:b/>
                          <w:iCs/>
                          <w:color w:val="000000" w:themeColor="text1"/>
                          <w:sz w:val="24"/>
                        </w:rPr>
                        <w:t> :</w:t>
                      </w:r>
                      <w:r w:rsidR="007F05A2"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="002C72F2"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  <w:t xml:space="preserve">8h30-16h30 </w:t>
                      </w:r>
                      <w:r w:rsidRPr="00F64CEE"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  <w:t>/pause déjeuner incluse</w:t>
                      </w:r>
                    </w:p>
                    <w:p w:rsidR="00A52568" w:rsidRPr="00A52568" w:rsidRDefault="00A52568" w:rsidP="00F64CEE">
                      <w:pPr>
                        <w:pBdr>
                          <w:top w:val="single" w:sz="4" w:space="31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28" w:color="31849B" w:themeColor="accent5" w:themeShade="BF"/>
                        </w:pBdr>
                        <w:shd w:val="clear" w:color="auto" w:fill="FFFFFF" w:themeFill="background1"/>
                        <w:spacing w:after="0"/>
                        <w:ind w:left="142"/>
                        <w:jc w:val="center"/>
                        <w:rPr>
                          <w:rFonts w:ascii="Gill Sans MT" w:hAnsi="Gill Sans MT" w:cs="Arial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52568" w:rsidRPr="00A52568" w:rsidRDefault="00A52568" w:rsidP="00F64CEE">
                      <w:pPr>
                        <w:pBdr>
                          <w:top w:val="single" w:sz="4" w:space="31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28" w:color="31849B" w:themeColor="accent5" w:themeShade="BF"/>
                        </w:pBdr>
                        <w:shd w:val="clear" w:color="auto" w:fill="FFFFFF" w:themeFill="background1"/>
                        <w:spacing w:after="0"/>
                        <w:ind w:left="142"/>
                        <w:jc w:val="center"/>
                        <w:rPr>
                          <w:rFonts w:ascii="Gill Sans MT" w:hAnsi="Gill Sans MT" w:cs="Arial"/>
                          <w:b/>
                          <w:iCs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iCs/>
                          <w:color w:val="000000" w:themeColor="text1"/>
                          <w:sz w:val="24"/>
                          <w:u w:val="single"/>
                        </w:rPr>
                        <w:t>DURÉ</w:t>
                      </w:r>
                      <w:r w:rsidRPr="00A52568">
                        <w:rPr>
                          <w:rFonts w:ascii="Gill Sans MT" w:hAnsi="Gill Sans MT" w:cs="Arial"/>
                          <w:b/>
                          <w:iCs/>
                          <w:color w:val="000000" w:themeColor="text1"/>
                          <w:sz w:val="24"/>
                          <w:u w:val="single"/>
                        </w:rPr>
                        <w:t>E</w:t>
                      </w:r>
                      <w:r w:rsidRPr="00A52568">
                        <w:rPr>
                          <w:rFonts w:ascii="Gill Sans MT" w:hAnsi="Gill Sans MT" w:cs="Arial"/>
                          <w:b/>
                          <w:iCs/>
                          <w:color w:val="000000" w:themeColor="text1"/>
                          <w:sz w:val="24"/>
                        </w:rPr>
                        <w:t xml:space="preserve"> : </w:t>
                      </w:r>
                      <w:r w:rsidR="002C72F2">
                        <w:rPr>
                          <w:rFonts w:ascii="Gill Sans MT" w:hAnsi="Gill Sans MT" w:cs="Arial"/>
                          <w:b/>
                          <w:iCs/>
                          <w:color w:val="000000" w:themeColor="text1"/>
                          <w:sz w:val="24"/>
                        </w:rPr>
                        <w:t>4 journées</w:t>
                      </w:r>
                    </w:p>
                    <w:p w:rsidR="00F64CEE" w:rsidRPr="00651D63" w:rsidRDefault="00F64CEE" w:rsidP="00F64CEE">
                      <w:pPr>
                        <w:pBdr>
                          <w:top w:val="single" w:sz="4" w:space="31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28" w:color="31849B" w:themeColor="accent5" w:themeShade="BF"/>
                        </w:pBdr>
                        <w:shd w:val="clear" w:color="auto" w:fill="FFFFFF" w:themeFill="background1"/>
                        <w:spacing w:after="0"/>
                        <w:ind w:left="142"/>
                        <w:jc w:val="center"/>
                        <w:rPr>
                          <w:rFonts w:ascii="Gill Sans MT" w:hAnsi="Gill Sans MT" w:cs="Arial"/>
                          <w:iCs/>
                          <w:color w:val="000000" w:themeColor="text1"/>
                          <w:sz w:val="20"/>
                        </w:rPr>
                      </w:pPr>
                    </w:p>
                    <w:p w:rsidR="00651D63" w:rsidRPr="00F64CEE" w:rsidRDefault="008F26AD" w:rsidP="00651D63">
                      <w:pPr>
                        <w:pBdr>
                          <w:top w:val="single" w:sz="4" w:space="31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28" w:color="31849B" w:themeColor="accent5" w:themeShade="BF"/>
                        </w:pBdr>
                        <w:shd w:val="clear" w:color="auto" w:fill="FFFFFF" w:themeFill="background1"/>
                        <w:spacing w:after="0"/>
                        <w:ind w:left="142"/>
                        <w:jc w:val="center"/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</w:pPr>
                      <w:r w:rsidRPr="00F2115B">
                        <w:rPr>
                          <w:rFonts w:ascii="Gill Sans MT" w:hAnsi="Gill Sans MT" w:cs="Arial"/>
                          <w:b/>
                          <w:iCs/>
                          <w:color w:val="000000" w:themeColor="text1"/>
                          <w:sz w:val="24"/>
                          <w:u w:val="single"/>
                        </w:rPr>
                        <w:t>P</w:t>
                      </w:r>
                      <w:r w:rsidR="00A52568">
                        <w:rPr>
                          <w:rFonts w:ascii="Gill Sans MT" w:hAnsi="Gill Sans MT" w:cs="Arial"/>
                          <w:b/>
                          <w:iCs/>
                          <w:color w:val="000000" w:themeColor="text1"/>
                          <w:sz w:val="24"/>
                          <w:u w:val="single"/>
                        </w:rPr>
                        <w:t>RIX</w:t>
                      </w:r>
                      <w:r w:rsidRPr="00F2115B">
                        <w:rPr>
                          <w:rFonts w:ascii="Gill Sans MT" w:hAnsi="Gill Sans MT" w:cs="Arial"/>
                          <w:b/>
                          <w:iCs/>
                          <w:color w:val="000000" w:themeColor="text1"/>
                          <w:sz w:val="24"/>
                        </w:rPr>
                        <w:t> :</w:t>
                      </w:r>
                      <w:r w:rsidRPr="00F64CEE"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="002C72F2"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  <w:t>1600 Euros</w:t>
                      </w:r>
                      <w:r w:rsidR="00651D63" w:rsidRPr="00F64CEE"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:rsidR="00651D63" w:rsidRDefault="007F05A2" w:rsidP="00651D63">
                      <w:pPr>
                        <w:pBdr>
                          <w:top w:val="single" w:sz="4" w:space="31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28" w:color="31849B" w:themeColor="accent5" w:themeShade="BF"/>
                        </w:pBdr>
                        <w:shd w:val="clear" w:color="auto" w:fill="FFFFFF" w:themeFill="background1"/>
                        <w:spacing w:after="0"/>
                        <w:ind w:left="142"/>
                        <w:jc w:val="center"/>
                        <w:rPr>
                          <w:rFonts w:ascii="Gill Sans MT" w:hAnsi="Gill Sans MT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Comprenant :</w:t>
                      </w:r>
                      <w:r w:rsidR="00651D63" w:rsidRPr="00F64CEE">
                        <w:rPr>
                          <w:rFonts w:ascii="Gill Sans MT" w:hAnsi="Gill Sans MT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651D63" w:rsidRPr="00F64CEE">
                        <w:rPr>
                          <w:rFonts w:ascii="Gill Sans MT" w:hAnsi="Gill Sans MT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l’accueil, la formation </w:t>
                      </w:r>
                      <w:r w:rsidR="00D208A0">
                        <w:rPr>
                          <w:rFonts w:ascii="Gill Sans MT" w:hAnsi="Gill Sans MT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(hors repas)</w:t>
                      </w:r>
                    </w:p>
                    <w:p w:rsidR="00F64CEE" w:rsidRPr="006E5933" w:rsidRDefault="00F64CEE" w:rsidP="00A52568">
                      <w:pPr>
                        <w:pBdr>
                          <w:top w:val="single" w:sz="4" w:space="31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28" w:color="31849B" w:themeColor="accent5" w:themeShade="BF"/>
                        </w:pBdr>
                        <w:shd w:val="clear" w:color="auto" w:fill="FFFFFF" w:themeFill="background1"/>
                        <w:spacing w:after="0"/>
                        <w:ind w:left="142"/>
                        <w:rPr>
                          <w:rFonts w:ascii="Gill Sans MT" w:hAnsi="Gill Sans MT" w:cs="Arial"/>
                          <w:i/>
                          <w:iCs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6427FA" w:rsidRDefault="006427FA" w:rsidP="006427FA">
                      <w:pPr>
                        <w:pBdr>
                          <w:top w:val="single" w:sz="4" w:space="31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28" w:color="31849B" w:themeColor="accent5" w:themeShade="BF"/>
                        </w:pBdr>
                        <w:shd w:val="clear" w:color="auto" w:fill="FFFFFF" w:themeFill="background1"/>
                        <w:spacing w:after="0" w:line="240" w:lineRule="auto"/>
                        <w:ind w:left="142"/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</w:pPr>
                    </w:p>
                    <w:p w:rsidR="00931113" w:rsidRPr="00F64C6D" w:rsidRDefault="00931113" w:rsidP="00253591">
                      <w:pPr>
                        <w:pBdr>
                          <w:top w:val="single" w:sz="4" w:space="31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28" w:color="31849B" w:themeColor="accent5" w:themeShade="BF"/>
                        </w:pBdr>
                        <w:shd w:val="clear" w:color="auto" w:fill="FFFFFF" w:themeFill="background1"/>
                        <w:spacing w:after="0" w:line="240" w:lineRule="auto"/>
                        <w:ind w:left="142"/>
                        <w:jc w:val="both"/>
                        <w:rPr>
                          <w:rFonts w:ascii="Gill Sans MT" w:hAnsi="Gill Sans MT" w:cs="Arial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 w:cs="Arial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  <w:r w:rsidR="004B1F94" w:rsidRPr="00F64C6D">
                        <w:rPr>
                          <w:rFonts w:ascii="Gill Sans MT" w:hAnsi="Gill Sans MT" w:cs="Arial"/>
                          <w:iCs/>
                          <w:color w:val="000000" w:themeColor="text1"/>
                          <w:sz w:val="20"/>
                          <w:szCs w:val="20"/>
                        </w:rPr>
                        <w:t>Nous sommes sensibles au sujet</w:t>
                      </w:r>
                      <w:r w:rsidR="006427FA" w:rsidRPr="00F64C6D">
                        <w:rPr>
                          <w:rFonts w:ascii="Gill Sans MT" w:hAnsi="Gill Sans MT" w:cs="Arial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du handicap, </w:t>
                      </w:r>
                    </w:p>
                    <w:p w:rsidR="00253591" w:rsidRPr="00F64C6D" w:rsidRDefault="00931113" w:rsidP="00253591">
                      <w:pPr>
                        <w:pBdr>
                          <w:top w:val="single" w:sz="4" w:space="31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28" w:color="31849B" w:themeColor="accent5" w:themeShade="BF"/>
                        </w:pBdr>
                        <w:shd w:val="clear" w:color="auto" w:fill="FFFFFF" w:themeFill="background1"/>
                        <w:spacing w:after="0" w:line="240" w:lineRule="auto"/>
                        <w:ind w:left="142"/>
                        <w:jc w:val="both"/>
                        <w:rPr>
                          <w:rFonts w:ascii="Gill Sans MT" w:hAnsi="Gill Sans MT" w:cs="Arial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F64C6D">
                        <w:rPr>
                          <w:rFonts w:ascii="Gill Sans MT" w:hAnsi="Gill Sans MT" w:cs="Arial"/>
                          <w:iCs/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 w:rsidR="006427FA" w:rsidRPr="00F64C6D">
                        <w:rPr>
                          <w:rFonts w:ascii="Gill Sans MT" w:hAnsi="Gill Sans MT" w:cs="Arial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ontactez-nous pour adapter le contenu de la formation, </w:t>
                      </w:r>
                    </w:p>
                    <w:p w:rsidR="006427FA" w:rsidRPr="00F64C6D" w:rsidRDefault="006427FA" w:rsidP="00253591">
                      <w:pPr>
                        <w:pBdr>
                          <w:top w:val="single" w:sz="4" w:space="31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28" w:color="31849B" w:themeColor="accent5" w:themeShade="BF"/>
                        </w:pBdr>
                        <w:shd w:val="clear" w:color="auto" w:fill="FFFFFF" w:themeFill="background1"/>
                        <w:spacing w:after="0" w:line="240" w:lineRule="auto"/>
                        <w:ind w:left="142"/>
                        <w:jc w:val="both"/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F64C6D">
                        <w:rPr>
                          <w:rFonts w:ascii="Gill Sans MT" w:hAnsi="Gill Sans MT" w:cs="Arial"/>
                          <w:iCs/>
                          <w:color w:val="000000" w:themeColor="text1"/>
                          <w:sz w:val="20"/>
                          <w:szCs w:val="20"/>
                        </w:rPr>
                        <w:t>son</w:t>
                      </w:r>
                      <w:proofErr w:type="gramEnd"/>
                      <w:r w:rsidRPr="00F64C6D">
                        <w:rPr>
                          <w:rFonts w:ascii="Gill Sans MT" w:hAnsi="Gill Sans MT" w:cs="Arial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organisation et les modalités d’accès selon le besoin</w:t>
                      </w:r>
                      <w:r w:rsidR="004B1F94" w:rsidRPr="00F64C6D">
                        <w:rPr>
                          <w:rFonts w:ascii="Gill Sans MT" w:hAnsi="Gill Sans MT" w:cs="Arial"/>
                          <w:i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52568">
        <w:rPr>
          <w:rFonts w:ascii="Gill Sans MT" w:hAnsi="Gill Sans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1158875</wp:posOffset>
                </wp:positionV>
                <wp:extent cx="2975212" cy="491320"/>
                <wp:effectExtent l="0" t="0" r="15875" b="234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212" cy="491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933" w:rsidRPr="006E5933" w:rsidRDefault="006E5933" w:rsidP="006E5933">
                            <w:pPr>
                              <w:jc w:val="center"/>
                              <w:rPr>
                                <w:rFonts w:ascii="Gill Sans MT" w:hAnsi="Gill Sans MT"/>
                                <w:sz w:val="30"/>
                                <w:szCs w:val="30"/>
                              </w:rPr>
                            </w:pPr>
                            <w:r w:rsidRPr="006E5933">
                              <w:rPr>
                                <w:rFonts w:ascii="Gill Sans MT" w:hAnsi="Gill Sans MT"/>
                                <w:sz w:val="30"/>
                                <w:szCs w:val="30"/>
                              </w:rPr>
                              <w:t>99 % des participants satisfaits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margin-left:191pt;margin-top:91.25pt;width:234.25pt;height:38.7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" fillcolor="white [3201]" strokecolor="#5a5a5a [2109]" strokeweight="2pt">
                <v:textbox>
                  <w:txbxContent>
                    <w:p w:rsidR="006E5933" w:rsidRPr="006E5933" w:rsidRDefault="006E5933" w:rsidP="006E5933">
                      <w:pPr>
                        <w:jc w:val="center"/>
                        <w:rPr>
                          <w:rFonts w:ascii="Gill Sans MT" w:hAnsi="Gill Sans MT"/>
                          <w:sz w:val="30"/>
                          <w:szCs w:val="30"/>
                        </w:rPr>
                      </w:pPr>
                      <w:r w:rsidRPr="006E5933">
                        <w:rPr>
                          <w:rFonts w:ascii="Gill Sans MT" w:hAnsi="Gill Sans MT"/>
                          <w:sz w:val="30"/>
                          <w:szCs w:val="30"/>
                        </w:rPr>
                        <w:t>99 % des participants satisfaits</w:t>
                      </w:r>
                    </w:p>
                  </w:txbxContent>
                </v:textbox>
              </v:rect>
            </w:pict>
          </mc:Fallback>
        </mc:AlternateContent>
      </w:r>
      <w:r w:rsidR="00D208A0" w:rsidRPr="001149F7">
        <w:rPr>
          <w:rFonts w:ascii="Gill Sans MT" w:hAnsi="Gill Sans MT"/>
          <w:noProof/>
          <w:lang w:eastAsia="fr-FR"/>
        </w:rPr>
        <mc:AlternateContent>
          <mc:Choice Requires="wps">
            <w:drawing>
              <wp:anchor distT="0" distB="228600" distL="114300" distR="114300" simplePos="0" relativeHeight="251655680" behindDoc="1" locked="0" layoutInCell="0" allowOverlap="1" wp14:anchorId="57288BCC" wp14:editId="4987FCEE">
                <wp:simplePos x="0" y="0"/>
                <wp:positionH relativeFrom="page">
                  <wp:posOffset>5333669</wp:posOffset>
                </wp:positionH>
                <wp:positionV relativeFrom="page">
                  <wp:posOffset>8063865</wp:posOffset>
                </wp:positionV>
                <wp:extent cx="2117090" cy="2653030"/>
                <wp:effectExtent l="0" t="0" r="130810" b="0"/>
                <wp:wrapThrough wrapText="bothSides">
                  <wp:wrapPolygon edited="0">
                    <wp:start x="7484" y="719"/>
                    <wp:lineTo x="2298" y="3186"/>
                    <wp:lineTo x="3715" y="5395"/>
                    <wp:lineTo x="1293" y="6384"/>
                    <wp:lineTo x="2710" y="8593"/>
                    <wp:lineTo x="1326" y="9159"/>
                    <wp:lineTo x="2743" y="11368"/>
                    <wp:lineTo x="1705" y="11792"/>
                    <wp:lineTo x="4193" y="16351"/>
                    <wp:lineTo x="6496" y="19940"/>
                    <wp:lineTo x="8066" y="20345"/>
                    <wp:lineTo x="8154" y="20483"/>
                    <wp:lineTo x="12251" y="21423"/>
                    <wp:lineTo x="13816" y="21480"/>
                    <wp:lineTo x="16930" y="20208"/>
                    <wp:lineTo x="18133" y="19019"/>
                    <wp:lineTo x="20957" y="15252"/>
                    <wp:lineTo x="21873" y="11916"/>
                    <wp:lineTo x="21667" y="9212"/>
                    <wp:lineTo x="21115" y="6650"/>
                    <wp:lineTo x="20044" y="4300"/>
                    <wp:lineTo x="18453" y="2161"/>
                    <wp:lineTo x="15825" y="447"/>
                    <wp:lineTo x="15467" y="-452"/>
                    <wp:lineTo x="11986" y="-772"/>
                    <wp:lineTo x="10079" y="-341"/>
                    <wp:lineTo x="7484" y="719"/>
                  </wp:wrapPolygon>
                </wp:wrapThrough>
                <wp:docPr id="303" name="Ellipse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6676">
                          <a:off x="0" y="0"/>
                          <a:ext cx="2117090" cy="2653030"/>
                        </a:xfrm>
                        <a:prstGeom prst="ellipse">
                          <a:avLst/>
                        </a:prstGeom>
                        <a:solidFill>
                          <a:srgbClr val="F07B05"/>
                        </a:solidFill>
                        <a:ln w="76200">
                          <a:noFill/>
                          <a:round/>
                          <a:headEnd/>
                          <a:tailEnd/>
                        </a:ln>
                        <a:effectLst>
                          <a:softEdge rad="12700"/>
                        </a:effectLst>
                        <a:scene3d>
                          <a:camera prst="perspectiveHeroicExtremeLeftFacing"/>
                          <a:lightRig rig="threePt" dir="t"/>
                        </a:scene3d>
                        <a:sp3d>
                          <a:bevelT w="139700" h="139700" prst="divot"/>
                          <a:bevelB w="139700" h="139700" prst="divot"/>
                        </a:sp3d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853014" w:rsidRPr="00B87416" w:rsidRDefault="00B41739" w:rsidP="00853014">
                            <w:pPr>
                              <w:pStyle w:val="Sansinterligne"/>
                              <w:rPr>
                                <w:b/>
                                <w:u w:val="single"/>
                              </w:rPr>
                            </w:pPr>
                            <w:r w:rsidRPr="00F860F8">
                              <w:rPr>
                                <w:b/>
                                <w:u w:val="single"/>
                              </w:rPr>
                              <w:t>Informations et Inscriptions </w:t>
                            </w:r>
                            <w:r w:rsidRPr="00931113">
                              <w:rPr>
                                <w:b/>
                              </w:rPr>
                              <w:t>:</w:t>
                            </w:r>
                          </w:p>
                          <w:p w:rsidR="00853014" w:rsidRPr="00F860F8" w:rsidRDefault="00EE2101" w:rsidP="00853014">
                            <w:pPr>
                              <w:pStyle w:val="Sansinterligne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F860F8">
                              <w:rPr>
                                <w:b/>
                                <w:sz w:val="30"/>
                                <w:szCs w:val="30"/>
                              </w:rPr>
                              <w:t>CESU 71</w:t>
                            </w:r>
                          </w:p>
                          <w:p w:rsidR="00B011DE" w:rsidRDefault="004B1F94" w:rsidP="00853014">
                            <w:pPr>
                              <w:pStyle w:val="Sansinterligne"/>
                            </w:pPr>
                            <w:r>
                              <w:t>03.85.91.00.7</w:t>
                            </w:r>
                            <w:r w:rsidR="00931113">
                              <w:t>7</w:t>
                            </w:r>
                          </w:p>
                          <w:p w:rsidR="00B41739" w:rsidRDefault="004248F2" w:rsidP="00853014">
                            <w:pPr>
                              <w:pStyle w:val="Sansinterligne"/>
                            </w:pPr>
                            <w:r>
                              <w:t>c</w:t>
                            </w:r>
                            <w:r w:rsidR="00EE2101">
                              <w:t>esu71</w:t>
                            </w:r>
                            <w:r w:rsidR="00B011DE">
                              <w:t>@</w:t>
                            </w:r>
                            <w:r w:rsidR="00853014">
                              <w:t>ch-chalon71.fr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288BCC" id="Ellipse 400" o:spid="_x0000_s1037" style="position:absolute;margin-left:419.95pt;margin-top:634.95pt;width:166.7pt;height:208.9pt;rotation:1776764fd;z-index:-251660800;visibility:visible;mso-wrap-style:square;mso-width-percent:0;mso-height-percent:0;mso-wrap-distance-left:9pt;mso-wrap-distance-top:0;mso-wrap-distance-right:9pt;mso-wrap-distance-bottom:18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" o:allowincell="f" fillcolor="#f07b05" stroked="f" strokeweight="6pt">
                <o:lock v:ext="edit" aspectratio="t"/>
                <v:textbox inset="28.8pt,14.4pt,14.4pt,14.4pt">
                  <w:txbxContent>
                    <w:p w:rsidR="00853014" w:rsidRPr="00B87416" w:rsidRDefault="00B41739" w:rsidP="00853014">
                      <w:pPr>
                        <w:pStyle w:val="Sansinterligne"/>
                        <w:rPr>
                          <w:b/>
                          <w:u w:val="single"/>
                        </w:rPr>
                      </w:pPr>
                      <w:r w:rsidRPr="00F860F8">
                        <w:rPr>
                          <w:b/>
                          <w:u w:val="single"/>
                        </w:rPr>
                        <w:t>Informations et Inscriptions </w:t>
                      </w:r>
                      <w:r w:rsidRPr="00931113">
                        <w:rPr>
                          <w:b/>
                        </w:rPr>
                        <w:t>:</w:t>
                      </w:r>
                    </w:p>
                    <w:p w:rsidR="00853014" w:rsidRPr="00F860F8" w:rsidRDefault="00EE2101" w:rsidP="00853014">
                      <w:pPr>
                        <w:pStyle w:val="Sansinterligne"/>
                        <w:rPr>
                          <w:b/>
                          <w:sz w:val="30"/>
                          <w:szCs w:val="30"/>
                        </w:rPr>
                      </w:pPr>
                      <w:r w:rsidRPr="00F860F8">
                        <w:rPr>
                          <w:b/>
                          <w:sz w:val="30"/>
                          <w:szCs w:val="30"/>
                        </w:rPr>
                        <w:t>CESU 71</w:t>
                      </w:r>
                    </w:p>
                    <w:p w:rsidR="00B011DE" w:rsidRDefault="004B1F94" w:rsidP="00853014">
                      <w:pPr>
                        <w:pStyle w:val="Sansinterligne"/>
                      </w:pPr>
                      <w:r>
                        <w:t>03.85.91.00.7</w:t>
                      </w:r>
                      <w:r w:rsidR="00931113">
                        <w:t>7</w:t>
                      </w:r>
                    </w:p>
                    <w:p w:rsidR="00B41739" w:rsidRDefault="004248F2" w:rsidP="00853014">
                      <w:pPr>
                        <w:pStyle w:val="Sansinterligne"/>
                      </w:pPr>
                      <w:r>
                        <w:t>c</w:t>
                      </w:r>
                      <w:r w:rsidR="00EE2101">
                        <w:t>esu71</w:t>
                      </w:r>
                      <w:r w:rsidR="00B011DE">
                        <w:t>@</w:t>
                      </w:r>
                      <w:r w:rsidR="00853014">
                        <w:t>ch-chalon71.fr</w:t>
                      </w: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 w:rsidR="001F6AEA"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 wp14:anchorId="21AEC6DA" wp14:editId="490F65D9">
            <wp:simplePos x="0" y="0"/>
            <wp:positionH relativeFrom="leftMargin">
              <wp:posOffset>223074</wp:posOffset>
            </wp:positionH>
            <wp:positionV relativeFrom="paragraph">
              <wp:posOffset>7426325</wp:posOffset>
            </wp:positionV>
            <wp:extent cx="540588" cy="368961"/>
            <wp:effectExtent l="0" t="0" r="0" b="0"/>
            <wp:wrapNone/>
            <wp:docPr id="2" name="Image 2" descr="Agence nationale du D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gence nationale du DP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88" cy="36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53F8" w:rsidRPr="001149F7" w:rsidSect="00CA72E0">
      <w:headerReference w:type="default" r:id="rId14"/>
      <w:footerReference w:type="default" r:id="rId15"/>
      <w:pgSz w:w="11906" w:h="16838"/>
      <w:pgMar w:top="1417" w:right="1417" w:bottom="1417" w:left="1417" w:header="567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7C7" w:rsidRDefault="00CE67C7" w:rsidP="00153F2B">
      <w:pPr>
        <w:spacing w:after="0" w:line="240" w:lineRule="auto"/>
      </w:pPr>
      <w:r>
        <w:separator/>
      </w:r>
    </w:p>
  </w:endnote>
  <w:endnote w:type="continuationSeparator" w:id="0">
    <w:p w:rsidR="00CE67C7" w:rsidRDefault="00CE67C7" w:rsidP="0015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2E0" w:rsidRPr="00CA72E0" w:rsidRDefault="00CA72E0">
    <w:pPr>
      <w:pStyle w:val="Pieddepage"/>
      <w:rPr>
        <w:rFonts w:ascii="Gill Sans MT" w:hAnsi="Gill Sans MT"/>
        <w:sz w:val="18"/>
        <w:szCs w:val="18"/>
      </w:rPr>
    </w:pPr>
    <w:r w:rsidRPr="00CA72E0">
      <w:rPr>
        <w:rFonts w:ascii="Gill Sans MT" w:hAnsi="Gill Sans MT"/>
        <w:sz w:val="18"/>
        <w:szCs w:val="18"/>
      </w:rPr>
      <w:fldChar w:fldCharType="begin"/>
    </w:r>
    <w:r w:rsidRPr="00CA72E0">
      <w:rPr>
        <w:rFonts w:ascii="Gill Sans MT" w:hAnsi="Gill Sans MT"/>
        <w:sz w:val="18"/>
        <w:szCs w:val="18"/>
      </w:rPr>
      <w:instrText xml:space="preserve"> COMMENTS  CESU_PRP_ENR_47v3  \* MERGEFORMAT </w:instrText>
    </w:r>
    <w:r w:rsidRPr="00CA72E0">
      <w:rPr>
        <w:rFonts w:ascii="Gill Sans MT" w:hAnsi="Gill Sans MT"/>
        <w:sz w:val="18"/>
        <w:szCs w:val="18"/>
      </w:rPr>
      <w:fldChar w:fldCharType="separate"/>
    </w:r>
    <w:r w:rsidR="001B520B">
      <w:rPr>
        <w:rFonts w:ascii="Gill Sans MT" w:hAnsi="Gill Sans MT"/>
        <w:sz w:val="18"/>
        <w:szCs w:val="18"/>
      </w:rPr>
      <w:t>CESU_PRP_REF_18</w:t>
    </w:r>
    <w:r w:rsidRPr="00CA72E0">
      <w:rPr>
        <w:rFonts w:ascii="Gill Sans MT" w:hAnsi="Gill Sans M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7C7" w:rsidRDefault="00CE67C7" w:rsidP="00153F2B">
      <w:pPr>
        <w:spacing w:after="0" w:line="240" w:lineRule="auto"/>
      </w:pPr>
      <w:r>
        <w:separator/>
      </w:r>
    </w:p>
  </w:footnote>
  <w:footnote w:type="continuationSeparator" w:id="0">
    <w:p w:rsidR="00CE67C7" w:rsidRDefault="00CE67C7" w:rsidP="0015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F2B" w:rsidRDefault="00153F2B">
    <w:pPr>
      <w:pStyle w:val="En-tte"/>
    </w:pPr>
    <w:r>
      <w:rPr>
        <w:noProof/>
        <w:lang w:eastAsia="fr-FR"/>
      </w:rPr>
      <w:drawing>
        <wp:inline distT="0" distB="0" distL="0" distR="0" wp14:anchorId="2DC7F220" wp14:editId="6AA076F6">
          <wp:extent cx="1419568" cy="270821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ESITECH_Centre enseignem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33" cy="298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3F2B" w:rsidRDefault="00153F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A2732"/>
    <w:multiLevelType w:val="hybridMultilevel"/>
    <w:tmpl w:val="DF3A57AA"/>
    <w:lvl w:ilvl="0" w:tplc="040C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1766536E"/>
    <w:multiLevelType w:val="hybridMultilevel"/>
    <w:tmpl w:val="F446A8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B2CDC"/>
    <w:multiLevelType w:val="hybridMultilevel"/>
    <w:tmpl w:val="75BAD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275F1"/>
    <w:multiLevelType w:val="hybridMultilevel"/>
    <w:tmpl w:val="EE76D056"/>
    <w:lvl w:ilvl="0" w:tplc="F15E606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2B"/>
    <w:rsid w:val="000228CB"/>
    <w:rsid w:val="000F4EA7"/>
    <w:rsid w:val="001149F7"/>
    <w:rsid w:val="00125A41"/>
    <w:rsid w:val="00153F2B"/>
    <w:rsid w:val="001827B4"/>
    <w:rsid w:val="001B520B"/>
    <w:rsid w:val="001D32C5"/>
    <w:rsid w:val="001F6AEA"/>
    <w:rsid w:val="00253591"/>
    <w:rsid w:val="002B7ABA"/>
    <w:rsid w:val="002C4248"/>
    <w:rsid w:val="002C72F2"/>
    <w:rsid w:val="003031A0"/>
    <w:rsid w:val="00375DB4"/>
    <w:rsid w:val="003C0285"/>
    <w:rsid w:val="003C1DBD"/>
    <w:rsid w:val="003E5ED1"/>
    <w:rsid w:val="003F564D"/>
    <w:rsid w:val="00412EBA"/>
    <w:rsid w:val="004134C1"/>
    <w:rsid w:val="0041786D"/>
    <w:rsid w:val="004248F2"/>
    <w:rsid w:val="00447755"/>
    <w:rsid w:val="004B1F94"/>
    <w:rsid w:val="004D3487"/>
    <w:rsid w:val="004E5C0A"/>
    <w:rsid w:val="00525CF4"/>
    <w:rsid w:val="00541D0B"/>
    <w:rsid w:val="00542222"/>
    <w:rsid w:val="00604D25"/>
    <w:rsid w:val="006279D8"/>
    <w:rsid w:val="006427FA"/>
    <w:rsid w:val="00651D63"/>
    <w:rsid w:val="00660B20"/>
    <w:rsid w:val="006A4FAD"/>
    <w:rsid w:val="006C572F"/>
    <w:rsid w:val="006D0CB9"/>
    <w:rsid w:val="006E0E31"/>
    <w:rsid w:val="006E36E3"/>
    <w:rsid w:val="006E5933"/>
    <w:rsid w:val="007825B0"/>
    <w:rsid w:val="007923E7"/>
    <w:rsid w:val="007B3290"/>
    <w:rsid w:val="007B5FB2"/>
    <w:rsid w:val="007B71FF"/>
    <w:rsid w:val="007D41A1"/>
    <w:rsid w:val="007F05A2"/>
    <w:rsid w:val="007F5369"/>
    <w:rsid w:val="00802673"/>
    <w:rsid w:val="00843890"/>
    <w:rsid w:val="00853014"/>
    <w:rsid w:val="0087675C"/>
    <w:rsid w:val="0087734C"/>
    <w:rsid w:val="00883374"/>
    <w:rsid w:val="0089593F"/>
    <w:rsid w:val="008A6738"/>
    <w:rsid w:val="008C59A8"/>
    <w:rsid w:val="008E38DF"/>
    <w:rsid w:val="008E47FC"/>
    <w:rsid w:val="008F26AD"/>
    <w:rsid w:val="00921223"/>
    <w:rsid w:val="00923B55"/>
    <w:rsid w:val="00931113"/>
    <w:rsid w:val="009432BC"/>
    <w:rsid w:val="00943335"/>
    <w:rsid w:val="00980771"/>
    <w:rsid w:val="00982C13"/>
    <w:rsid w:val="009E2577"/>
    <w:rsid w:val="00A13EFC"/>
    <w:rsid w:val="00A406C8"/>
    <w:rsid w:val="00A468DE"/>
    <w:rsid w:val="00A52568"/>
    <w:rsid w:val="00AE4DD5"/>
    <w:rsid w:val="00AF52F8"/>
    <w:rsid w:val="00B011DE"/>
    <w:rsid w:val="00B37DC8"/>
    <w:rsid w:val="00B41739"/>
    <w:rsid w:val="00B572E9"/>
    <w:rsid w:val="00B87416"/>
    <w:rsid w:val="00BB3AD3"/>
    <w:rsid w:val="00BE7205"/>
    <w:rsid w:val="00C24FD8"/>
    <w:rsid w:val="00C42A5A"/>
    <w:rsid w:val="00C546B3"/>
    <w:rsid w:val="00C86892"/>
    <w:rsid w:val="00C947BA"/>
    <w:rsid w:val="00CA72E0"/>
    <w:rsid w:val="00CB1383"/>
    <w:rsid w:val="00CE67C7"/>
    <w:rsid w:val="00CE704E"/>
    <w:rsid w:val="00CF2F30"/>
    <w:rsid w:val="00D208A0"/>
    <w:rsid w:val="00D70FBD"/>
    <w:rsid w:val="00D7441B"/>
    <w:rsid w:val="00D76908"/>
    <w:rsid w:val="00D77433"/>
    <w:rsid w:val="00DA1501"/>
    <w:rsid w:val="00E132EA"/>
    <w:rsid w:val="00E26AE5"/>
    <w:rsid w:val="00E81C00"/>
    <w:rsid w:val="00ED5882"/>
    <w:rsid w:val="00EE2101"/>
    <w:rsid w:val="00F2115B"/>
    <w:rsid w:val="00F2493D"/>
    <w:rsid w:val="00F441EE"/>
    <w:rsid w:val="00F64C6D"/>
    <w:rsid w:val="00F64CEE"/>
    <w:rsid w:val="00F860F8"/>
    <w:rsid w:val="00FE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E92ECD"/>
  <w15:docId w15:val="{1C64FB03-7714-44E9-83A0-D27D8B42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17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41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F2B"/>
  </w:style>
  <w:style w:type="paragraph" w:styleId="Pieddepage">
    <w:name w:val="footer"/>
    <w:basedOn w:val="Normal"/>
    <w:link w:val="PieddepageCar"/>
    <w:uiPriority w:val="99"/>
    <w:unhideWhenUsed/>
    <w:rsid w:val="00153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F2B"/>
  </w:style>
  <w:style w:type="paragraph" w:styleId="Textedebulles">
    <w:name w:val="Balloon Text"/>
    <w:basedOn w:val="Normal"/>
    <w:link w:val="TextedebullesCar"/>
    <w:uiPriority w:val="99"/>
    <w:semiHidden/>
    <w:unhideWhenUsed/>
    <w:rsid w:val="0015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F2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4389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C424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4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417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E132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DUCROZET Laurence</dc:creator>
  <dc:description>CESU_PRP_ENR_47v3</dc:description>
  <cp:lastModifiedBy>bossuet</cp:lastModifiedBy>
  <cp:revision>11</cp:revision>
  <cp:lastPrinted>2021-07-30T10:09:00Z</cp:lastPrinted>
  <dcterms:created xsi:type="dcterms:W3CDTF">2021-07-06T12:22:00Z</dcterms:created>
  <dcterms:modified xsi:type="dcterms:W3CDTF">2021-09-03T09:21:00Z</dcterms:modified>
</cp:coreProperties>
</file>